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B1B3D4" w14:textId="16364F8F" w:rsidR="00A839D2" w:rsidRPr="00A839D2" w:rsidRDefault="00A839D2" w:rsidP="00A839D2">
      <w:pPr>
        <w:pStyle w:val="a3"/>
        <w:spacing w:line="360" w:lineRule="auto"/>
        <w:jc w:val="right"/>
        <w:rPr>
          <w:rFonts w:ascii="Arial" w:hAnsi="Arial" w:cs="Arial"/>
          <w:i/>
          <w:iCs/>
          <w:sz w:val="28"/>
          <w:szCs w:val="28"/>
        </w:rPr>
      </w:pPr>
      <w:bookmarkStart w:id="0" w:name="_GoBack"/>
      <w:bookmarkEnd w:id="0"/>
      <w:r w:rsidRPr="00A839D2">
        <w:rPr>
          <w:rFonts w:ascii="Arial" w:hAnsi="Arial" w:cs="Arial"/>
          <w:i/>
          <w:iCs/>
          <w:sz w:val="28"/>
          <w:szCs w:val="28"/>
        </w:rPr>
        <w:t>Рабочий лист</w:t>
      </w:r>
      <w:r w:rsidR="00772749">
        <w:rPr>
          <w:rFonts w:ascii="Arial" w:hAnsi="Arial" w:cs="Arial"/>
          <w:i/>
          <w:iCs/>
          <w:sz w:val="28"/>
          <w:szCs w:val="28"/>
        </w:rPr>
        <w:t xml:space="preserve"> для учителя</w:t>
      </w:r>
      <w:r w:rsidRPr="00A839D2">
        <w:rPr>
          <w:rFonts w:ascii="Arial" w:hAnsi="Arial" w:cs="Arial"/>
          <w:i/>
          <w:iCs/>
          <w:sz w:val="28"/>
          <w:szCs w:val="28"/>
        </w:rPr>
        <w:t xml:space="preserve"> № </w:t>
      </w:r>
      <w:r>
        <w:rPr>
          <w:rFonts w:ascii="Arial" w:hAnsi="Arial" w:cs="Arial"/>
          <w:i/>
          <w:iCs/>
          <w:sz w:val="28"/>
          <w:szCs w:val="28"/>
        </w:rPr>
        <w:t>2</w:t>
      </w:r>
    </w:p>
    <w:p w14:paraId="26002DD5" w14:textId="521A5EBF" w:rsidR="00EF4D4B" w:rsidRPr="00BF757A" w:rsidRDefault="002B6DBE" w:rsidP="00BA79BB">
      <w:pPr>
        <w:pStyle w:val="a3"/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>Русский язык</w:t>
      </w:r>
      <w:r w:rsidR="00BA79BB">
        <w:rPr>
          <w:rFonts w:ascii="Arial" w:hAnsi="Arial" w:cs="Arial"/>
          <w:sz w:val="28"/>
          <w:szCs w:val="28"/>
        </w:rPr>
        <w:t xml:space="preserve">, </w:t>
      </w:r>
      <w:r w:rsidRPr="00BF757A">
        <w:rPr>
          <w:rFonts w:ascii="Arial" w:hAnsi="Arial" w:cs="Arial"/>
          <w:sz w:val="28"/>
          <w:szCs w:val="28"/>
        </w:rPr>
        <w:t xml:space="preserve">3 класс </w:t>
      </w:r>
    </w:p>
    <w:p w14:paraId="6FEB04AA" w14:textId="2969FA09" w:rsidR="00643009" w:rsidRPr="00E1758E" w:rsidRDefault="00BA79BB" w:rsidP="00DD2947">
      <w:pPr>
        <w:pStyle w:val="a3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E1758E">
        <w:rPr>
          <w:rFonts w:ascii="Arial" w:hAnsi="Arial" w:cs="Arial"/>
          <w:b/>
          <w:bCs/>
          <w:sz w:val="28"/>
          <w:szCs w:val="28"/>
        </w:rPr>
        <w:t>Тема:</w:t>
      </w:r>
      <w:r w:rsidR="00E1758E" w:rsidRPr="00E1758E">
        <w:rPr>
          <w:rFonts w:ascii="Arial" w:hAnsi="Arial" w:cs="Arial"/>
          <w:b/>
          <w:bCs/>
          <w:sz w:val="28"/>
          <w:szCs w:val="28"/>
        </w:rPr>
        <w:t xml:space="preserve"> </w:t>
      </w:r>
      <w:r w:rsidR="00E1758E">
        <w:rPr>
          <w:rFonts w:ascii="Arial" w:hAnsi="Arial" w:cs="Arial"/>
          <w:b/>
          <w:bCs/>
          <w:sz w:val="28"/>
          <w:szCs w:val="28"/>
        </w:rPr>
        <w:t>«</w:t>
      </w:r>
      <w:r w:rsidR="00E1758E" w:rsidRPr="00E1758E">
        <w:rPr>
          <w:rFonts w:ascii="Arial" w:hAnsi="Arial" w:cs="Arial"/>
          <w:b/>
          <w:bCs/>
          <w:sz w:val="28"/>
          <w:szCs w:val="28"/>
        </w:rPr>
        <w:t>Лексическое значение слова</w:t>
      </w:r>
      <w:r w:rsidR="00E1758E">
        <w:rPr>
          <w:rFonts w:ascii="Arial" w:hAnsi="Arial" w:cs="Arial"/>
          <w:b/>
          <w:bCs/>
          <w:sz w:val="28"/>
          <w:szCs w:val="28"/>
        </w:rPr>
        <w:t>»</w:t>
      </w:r>
    </w:p>
    <w:p w14:paraId="261EE81E" w14:textId="46E32D3E" w:rsidR="00257CEC" w:rsidRPr="00BF757A" w:rsidRDefault="006E3F0B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 xml:space="preserve">   </w:t>
      </w:r>
    </w:p>
    <w:p w14:paraId="12B02A3D" w14:textId="231D179D" w:rsidR="00EB007D" w:rsidRPr="00E80EC5" w:rsidRDefault="00257CEC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BF757A">
        <w:rPr>
          <w:rFonts w:ascii="Arial" w:hAnsi="Arial" w:cs="Arial"/>
          <w:b/>
          <w:sz w:val="28"/>
          <w:szCs w:val="28"/>
        </w:rPr>
        <w:t>Задание 1.</w:t>
      </w:r>
      <w:r w:rsidRPr="00BF757A">
        <w:rPr>
          <w:rFonts w:ascii="Arial" w:hAnsi="Arial" w:cs="Arial"/>
          <w:sz w:val="28"/>
          <w:szCs w:val="28"/>
        </w:rPr>
        <w:t xml:space="preserve"> </w:t>
      </w:r>
      <w:r w:rsidR="00EB007D" w:rsidRPr="00E80EC5">
        <w:rPr>
          <w:rFonts w:ascii="Times New Roman" w:hAnsi="Times New Roman" w:cs="Times New Roman"/>
          <w:sz w:val="32"/>
          <w:szCs w:val="32"/>
        </w:rPr>
        <w:t xml:space="preserve">Найдите в первом зале цокольного этажа витрину, в которой хранятся дорожный костюм и вещи, с которыми не расставался в поездках Сергей Павлович Королёв.   </w:t>
      </w:r>
    </w:p>
    <w:p w14:paraId="0B51203C" w14:textId="2E1F9A02" w:rsidR="00EB007D" w:rsidRPr="00E80EC5" w:rsidRDefault="00EB007D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79684E" wp14:editId="64A3608F">
                <wp:simplePos x="0" y="0"/>
                <wp:positionH relativeFrom="column">
                  <wp:posOffset>1253490</wp:posOffset>
                </wp:positionH>
                <wp:positionV relativeFrom="paragraph">
                  <wp:posOffset>1786889</wp:posOffset>
                </wp:positionV>
                <wp:extent cx="1219200" cy="1076325"/>
                <wp:effectExtent l="19050" t="19050" r="57150" b="476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10763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CFC89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98.7pt;margin-top:140.7pt;width:96pt;height:8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" strokecolor="windowText" strokeweight="2.25pt">
                <v:stroke endarrow="block" joinstyle="miter"/>
              </v:shape>
            </w:pict>
          </mc:Fallback>
        </mc:AlternateContent>
      </w:r>
      <w:r w:rsidRPr="00E80EC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6ABC4143" wp14:editId="73ADAB48">
            <wp:simplePos x="0" y="0"/>
            <wp:positionH relativeFrom="column">
              <wp:posOffset>90805</wp:posOffset>
            </wp:positionH>
            <wp:positionV relativeFrom="paragraph">
              <wp:posOffset>687705</wp:posOffset>
            </wp:positionV>
            <wp:extent cx="557212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563" y="21412"/>
                <wp:lineTo x="2156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0.PN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" t="11434" r="3154" b="6384"/>
                    <a:stretch/>
                  </pic:blipFill>
                  <pic:spPr bwMode="auto">
                    <a:xfrm>
                      <a:off x="0" y="0"/>
                      <a:ext cx="557212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E80EC5">
        <w:rPr>
          <w:rFonts w:ascii="Times New Roman" w:hAnsi="Times New Roman" w:cs="Times New Roman"/>
          <w:sz w:val="32"/>
          <w:szCs w:val="32"/>
        </w:rPr>
        <w:t xml:space="preserve">Прочитайте толкование слов и </w:t>
      </w:r>
      <w:r>
        <w:rPr>
          <w:rFonts w:ascii="Times New Roman" w:hAnsi="Times New Roman" w:cs="Times New Roman"/>
          <w:sz w:val="32"/>
          <w:szCs w:val="32"/>
        </w:rPr>
        <w:t>покажите стрелами</w:t>
      </w:r>
      <w:r w:rsidRPr="00E80EC5">
        <w:rPr>
          <w:rFonts w:ascii="Times New Roman" w:hAnsi="Times New Roman" w:cs="Times New Roman"/>
          <w:sz w:val="32"/>
          <w:szCs w:val="32"/>
        </w:rPr>
        <w:t xml:space="preserve"> предметы, о которых идёт речь. </w:t>
      </w:r>
    </w:p>
    <w:p w14:paraId="424E4882" w14:textId="77777777" w:rsidR="00EB007D" w:rsidRPr="00E80EC5" w:rsidRDefault="00EB007D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pPr w:leftFromText="180" w:rightFromText="180" w:vertAnchor="text" w:horzAnchor="page" w:tblpX="5191" w:tblpY="3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</w:tblGrid>
      <w:tr w:rsidR="00EB007D" w:rsidRPr="00E80EC5" w14:paraId="525EA5A0" w14:textId="77777777" w:rsidTr="001D305E">
        <w:tc>
          <w:tcPr>
            <w:tcW w:w="2689" w:type="dxa"/>
          </w:tcPr>
          <w:p w14:paraId="50406B3B" w14:textId="77777777" w:rsidR="00EB007D" w:rsidRPr="00E80EC5" w:rsidRDefault="00EB007D" w:rsidP="001D305E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42A8F4E" wp14:editId="0FC8577D">
                      <wp:simplePos x="0" y="0"/>
                      <wp:positionH relativeFrom="column">
                        <wp:posOffset>1388745</wp:posOffset>
                      </wp:positionH>
                      <wp:positionV relativeFrom="paragraph">
                        <wp:posOffset>1751965</wp:posOffset>
                      </wp:positionV>
                      <wp:extent cx="1200150" cy="1028700"/>
                      <wp:effectExtent l="38100" t="38100" r="19050" b="19050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00150" cy="1028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52C0BAC" id="Прямая со стрелкой 13" o:spid="_x0000_s1026" type="#_x0000_t32" style="position:absolute;margin-left:109.35pt;margin-top:137.95pt;width:94.5pt;height:81pt;flip:x y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" strokecolor="windowText" strokeweight="2.25pt">
                      <v:stroke endarrow="block" joinstyle="miter"/>
                    </v:shape>
                  </w:pict>
                </mc:Fallback>
              </mc:AlternateContent>
            </w:r>
            <w:r w:rsidRPr="00E80EC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3D11A13" wp14:editId="57E1FF33">
                  <wp:extent cx="1523897" cy="2667000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Макинтош, саквояж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37" r="13275" b="-7"/>
                          <a:stretch/>
                        </pic:blipFill>
                        <pic:spPr bwMode="auto">
                          <a:xfrm>
                            <a:off x="0" y="0"/>
                            <a:ext cx="1527899" cy="2674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04DA3F" w14:textId="77777777" w:rsidR="00EB007D" w:rsidRPr="00E80EC5" w:rsidRDefault="00EB007D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193564AD" w14:textId="77777777" w:rsidR="00EB007D" w:rsidRPr="00E80EC5" w:rsidRDefault="00EB007D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306406C2" w14:textId="77777777" w:rsidR="00EB007D" w:rsidRPr="00E80EC5" w:rsidRDefault="00EB007D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08640604" w14:textId="77777777" w:rsidR="00EB007D" w:rsidRDefault="00EB007D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00476A26" w14:textId="77777777" w:rsidR="00EB007D" w:rsidRDefault="00EB007D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4EBFEB1A" w14:textId="77777777" w:rsidR="00EB007D" w:rsidRPr="00E80EC5" w:rsidRDefault="00EB007D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33AB203C" w14:textId="77777777" w:rsidR="00EB007D" w:rsidRPr="00E80EC5" w:rsidRDefault="00EB007D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47007337" w14:textId="77777777" w:rsidR="00EB007D" w:rsidRPr="00E80EC5" w:rsidRDefault="00EB007D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E80EC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083F7E" wp14:editId="6890CDDC">
            <wp:extent cx="5778500" cy="857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9.PN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13715" r="802" b="9142"/>
                    <a:stretch/>
                  </pic:blipFill>
                  <pic:spPr bwMode="auto">
                    <a:xfrm>
                      <a:off x="0" y="0"/>
                      <a:ext cx="577850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0E184" w14:textId="44D78DC9" w:rsidR="00EB007D" w:rsidRPr="00E80EC5" w:rsidRDefault="00EB007D" w:rsidP="00EB007D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E80EC5">
        <w:rPr>
          <w:rFonts w:ascii="Times New Roman" w:hAnsi="Times New Roman" w:cs="Times New Roman"/>
          <w:sz w:val="32"/>
          <w:szCs w:val="32"/>
        </w:rPr>
        <w:lastRenderedPageBreak/>
        <w:t xml:space="preserve">Как вы думаете, почему именно с этими вещами Королёв отправлялся в поездки? </w:t>
      </w:r>
      <w:r>
        <w:rPr>
          <w:rFonts w:ascii="Times New Roman" w:hAnsi="Times New Roman" w:cs="Times New Roman"/>
          <w:b/>
          <w:sz w:val="32"/>
          <w:szCs w:val="32"/>
        </w:rPr>
        <w:t xml:space="preserve">(У макинтоша ткань непромокаемая, </w:t>
      </w:r>
      <w:r w:rsidRPr="00E80EC5">
        <w:rPr>
          <w:rFonts w:ascii="Times New Roman" w:hAnsi="Times New Roman" w:cs="Times New Roman"/>
          <w:b/>
          <w:sz w:val="32"/>
          <w:szCs w:val="32"/>
        </w:rPr>
        <w:t>саквояж</w:t>
      </w:r>
      <w:r>
        <w:rPr>
          <w:rFonts w:ascii="Times New Roman" w:hAnsi="Times New Roman" w:cs="Times New Roman"/>
          <w:b/>
          <w:sz w:val="32"/>
          <w:szCs w:val="32"/>
        </w:rPr>
        <w:t xml:space="preserve"> удобный: кожаный</w:t>
      </w:r>
      <w:r w:rsidRPr="00E80EC5">
        <w:rPr>
          <w:rFonts w:ascii="Times New Roman" w:hAnsi="Times New Roman" w:cs="Times New Roman"/>
          <w:b/>
          <w:sz w:val="32"/>
          <w:szCs w:val="32"/>
        </w:rPr>
        <w:t xml:space="preserve"> небольшого размера.)</w:t>
      </w:r>
    </w:p>
    <w:tbl>
      <w:tblPr>
        <w:tblStyle w:val="a4"/>
        <w:tblW w:w="0" w:type="auto"/>
        <w:tblInd w:w="1789" w:type="dxa"/>
        <w:tblLook w:val="04A0" w:firstRow="1" w:lastRow="0" w:firstColumn="1" w:lastColumn="0" w:noHBand="0" w:noVBand="1"/>
      </w:tblPr>
      <w:tblGrid>
        <w:gridCol w:w="4146"/>
      </w:tblGrid>
      <w:tr w:rsidR="00EB007D" w14:paraId="13696DF9" w14:textId="77777777" w:rsidTr="001D305E">
        <w:tc>
          <w:tcPr>
            <w:tcW w:w="3616" w:type="dxa"/>
          </w:tcPr>
          <w:p w14:paraId="74E86B4D" w14:textId="77777777" w:rsidR="00EB007D" w:rsidRDefault="00EB007D" w:rsidP="001D305E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Это интересно</w:t>
            </w:r>
          </w:p>
        </w:tc>
      </w:tr>
      <w:tr w:rsidR="00EB007D" w14:paraId="516EB314" w14:textId="77777777" w:rsidTr="001D305E">
        <w:tc>
          <w:tcPr>
            <w:tcW w:w="3616" w:type="dxa"/>
          </w:tcPr>
          <w:p w14:paraId="4EACACD1" w14:textId="77777777" w:rsidR="00EB007D" w:rsidRDefault="00EB007D" w:rsidP="001D305E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68D6DB9" wp14:editId="2AB743F3">
                  <wp:extent cx="2486025" cy="24860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макинтош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8E859" w14:textId="77777777" w:rsidR="00EB007D" w:rsidRDefault="00EB007D" w:rsidP="00EB007D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02566F42" w14:textId="77777777" w:rsidR="00EB007D" w:rsidRDefault="00EB007D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4C1FAF">
        <w:rPr>
          <w:rFonts w:ascii="Times New Roman" w:hAnsi="Times New Roman" w:cs="Times New Roman"/>
          <w:sz w:val="32"/>
          <w:szCs w:val="32"/>
        </w:rPr>
        <w:t xml:space="preserve">Подберите синонимы к словам «макинтош» и «саквояж», разделив слова на две группы. </w:t>
      </w:r>
    </w:p>
    <w:p w14:paraId="1884F425" w14:textId="77777777" w:rsidR="0055466F" w:rsidRDefault="0055466F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48F6F10C" w14:textId="46E105B7" w:rsidR="00EB007D" w:rsidRPr="002528D9" w:rsidRDefault="0055466F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CC0F0D0" wp14:editId="141C30B3">
            <wp:extent cx="5940425" cy="2228215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A2A6F" w14:textId="77777777" w:rsidR="00EB007D" w:rsidRPr="004C1FAF" w:rsidRDefault="00EB007D" w:rsidP="00EB007D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4C1FAF">
        <w:rPr>
          <w:rFonts w:ascii="Times New Roman" w:hAnsi="Times New Roman" w:cs="Times New Roman"/>
          <w:sz w:val="32"/>
          <w:szCs w:val="32"/>
        </w:rPr>
        <w:t xml:space="preserve">Составьте со словами «Макинтош» и «саквояж» предложение. </w:t>
      </w:r>
    </w:p>
    <w:p w14:paraId="038AC356" w14:textId="41A50B42" w:rsidR="00EB007D" w:rsidRDefault="00EB007D" w:rsidP="00EB007D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_________________________________________________________</w:t>
      </w:r>
      <w:r w:rsidR="00772749">
        <w:rPr>
          <w:rFonts w:ascii="Times New Roman" w:hAnsi="Times New Roman" w:cs="Times New Roman"/>
          <w:b/>
          <w:sz w:val="32"/>
          <w:szCs w:val="32"/>
        </w:rPr>
        <w:t>_</w:t>
      </w:r>
      <w:r>
        <w:rPr>
          <w:rFonts w:ascii="Times New Roman" w:hAnsi="Times New Roman" w:cs="Times New Roman"/>
          <w:b/>
          <w:sz w:val="32"/>
          <w:szCs w:val="32"/>
        </w:rPr>
        <w:t xml:space="preserve"> __________________________________________________________</w:t>
      </w:r>
    </w:p>
    <w:p w14:paraId="7D747A01" w14:textId="77777777" w:rsidR="00EB007D" w:rsidRDefault="00EB007D" w:rsidP="00EB007D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(Королёв надел макинтош, взял саквояж и поехал на полигон в Капустин Яр.)</w:t>
      </w:r>
    </w:p>
    <w:p w14:paraId="58E49D6C" w14:textId="15B50A2B" w:rsidR="00F75EF1" w:rsidRPr="00BF757A" w:rsidRDefault="00EB007D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b/>
          <w:sz w:val="28"/>
          <w:szCs w:val="28"/>
        </w:rPr>
        <w:t xml:space="preserve">Задание </w:t>
      </w:r>
      <w:r>
        <w:rPr>
          <w:rFonts w:ascii="Arial" w:hAnsi="Arial" w:cs="Arial"/>
          <w:b/>
          <w:sz w:val="28"/>
          <w:szCs w:val="28"/>
        </w:rPr>
        <w:t>2.</w:t>
      </w:r>
      <w:r w:rsidRPr="00BF757A">
        <w:rPr>
          <w:rFonts w:ascii="Arial" w:hAnsi="Arial" w:cs="Arial"/>
          <w:sz w:val="28"/>
          <w:szCs w:val="28"/>
        </w:rPr>
        <w:t xml:space="preserve"> </w:t>
      </w:r>
      <w:r w:rsidR="006E3F0B" w:rsidRPr="00BF757A">
        <w:rPr>
          <w:rFonts w:ascii="Arial" w:hAnsi="Arial" w:cs="Arial"/>
          <w:sz w:val="28"/>
          <w:szCs w:val="28"/>
        </w:rPr>
        <w:t>Рассмотрите план первого этажа и определите</w:t>
      </w:r>
      <w:r w:rsidR="006D448C" w:rsidRPr="00BF757A">
        <w:rPr>
          <w:rFonts w:ascii="Arial" w:hAnsi="Arial" w:cs="Arial"/>
          <w:sz w:val="28"/>
          <w:szCs w:val="28"/>
        </w:rPr>
        <w:t>,</w:t>
      </w:r>
      <w:r w:rsidR="006E3F0B" w:rsidRPr="00BF757A">
        <w:rPr>
          <w:rFonts w:ascii="Arial" w:hAnsi="Arial" w:cs="Arial"/>
          <w:sz w:val="28"/>
          <w:szCs w:val="28"/>
        </w:rPr>
        <w:t xml:space="preserve"> какие помещения там располагаются.</w:t>
      </w:r>
    </w:p>
    <w:p w14:paraId="55780B7B" w14:textId="77777777" w:rsidR="00F75EF1" w:rsidRPr="00BF757A" w:rsidRDefault="00F75EF1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E3F0B" w:rsidRPr="00BF757A" w14:paraId="096B5E6B" w14:textId="77777777" w:rsidTr="006E3F0B">
        <w:tc>
          <w:tcPr>
            <w:tcW w:w="9345" w:type="dxa"/>
          </w:tcPr>
          <w:p w14:paraId="795D3FF4" w14:textId="77777777" w:rsidR="006E3F0B" w:rsidRPr="00BF757A" w:rsidRDefault="006E3F0B" w:rsidP="00BF757A">
            <w:pPr>
              <w:pStyle w:val="a3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F757A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283B0B" wp14:editId="4F6DD55C">
                  <wp:extent cx="5996648" cy="4425144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8205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7" r="11248" b="-606"/>
                          <a:stretch/>
                        </pic:blipFill>
                        <pic:spPr bwMode="auto">
                          <a:xfrm>
                            <a:off x="0" y="0"/>
                            <a:ext cx="6044713" cy="4460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11DC33" w14:textId="77777777" w:rsidR="006E3F0B" w:rsidRPr="00BF757A" w:rsidRDefault="006E3F0B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p w14:paraId="03398C9D" w14:textId="12C86FBE" w:rsidR="00EE6CE5" w:rsidRPr="00257DB2" w:rsidRDefault="00EE6CE5" w:rsidP="00BF757A">
      <w:pPr>
        <w:pStyle w:val="a3"/>
        <w:spacing w:line="360" w:lineRule="auto"/>
        <w:rPr>
          <w:rFonts w:ascii="Arial" w:hAnsi="Arial" w:cs="Arial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57DB2">
        <w:rPr>
          <w:rFonts w:ascii="Arial" w:hAnsi="Arial" w:cs="Arial"/>
          <w:sz w:val="28"/>
          <w:szCs w:val="28"/>
        </w:rPr>
        <w:t xml:space="preserve">Дом Сергея Павловича Королёва был гостеприимным. Здесь часто собирались родственники, друзья. </w:t>
      </w:r>
      <w:r w:rsidR="006C563E" w:rsidRPr="00257DB2">
        <w:rPr>
          <w:rFonts w:ascii="Arial" w:hAnsi="Arial" w:cs="Arial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 доме сложилась традиция: каждый из космонавтов после полёта в космос бывал приглашен в дом к Главному конструктору.</w:t>
      </w:r>
    </w:p>
    <w:p w14:paraId="0352E08E" w14:textId="77777777" w:rsidR="00B14DC5" w:rsidRDefault="00EE6CE5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>Как вы думаете, где могли проходить эти встречи?</w:t>
      </w:r>
    </w:p>
    <w:p w14:paraId="4F457EB7" w14:textId="2E738259" w:rsidR="00257CEC" w:rsidRPr="00BF757A" w:rsidRDefault="00EE6CE5" w:rsidP="00BF757A">
      <w:pPr>
        <w:pStyle w:val="a3"/>
        <w:spacing w:line="360" w:lineRule="auto"/>
        <w:rPr>
          <w:rFonts w:ascii="Arial" w:hAnsi="Arial" w:cs="Arial"/>
          <w:b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 xml:space="preserve"> </w:t>
      </w:r>
      <w:r w:rsidRPr="00BF757A">
        <w:rPr>
          <w:rFonts w:ascii="Arial" w:hAnsi="Arial" w:cs="Arial"/>
          <w:b/>
          <w:sz w:val="28"/>
          <w:szCs w:val="28"/>
        </w:rPr>
        <w:t>(</w:t>
      </w:r>
      <w:r w:rsidR="00E83106">
        <w:rPr>
          <w:rFonts w:ascii="Arial" w:hAnsi="Arial" w:cs="Arial"/>
          <w:b/>
          <w:sz w:val="28"/>
          <w:szCs w:val="28"/>
        </w:rPr>
        <w:t>В</w:t>
      </w:r>
      <w:r w:rsidRPr="00BF757A">
        <w:rPr>
          <w:rFonts w:ascii="Arial" w:hAnsi="Arial" w:cs="Arial"/>
          <w:b/>
          <w:sz w:val="28"/>
          <w:szCs w:val="28"/>
        </w:rPr>
        <w:t xml:space="preserve"> гостиной, в столовой</w:t>
      </w:r>
      <w:r w:rsidR="00E83106">
        <w:rPr>
          <w:rFonts w:ascii="Arial" w:hAnsi="Arial" w:cs="Arial"/>
          <w:b/>
          <w:sz w:val="28"/>
          <w:szCs w:val="28"/>
        </w:rPr>
        <w:t>.</w:t>
      </w:r>
      <w:r w:rsidRPr="00BF757A">
        <w:rPr>
          <w:rFonts w:ascii="Arial" w:hAnsi="Arial" w:cs="Arial"/>
          <w:b/>
          <w:sz w:val="28"/>
          <w:szCs w:val="28"/>
        </w:rPr>
        <w:t xml:space="preserve">) </w:t>
      </w:r>
    </w:p>
    <w:p w14:paraId="381B031B" w14:textId="13D98BD5" w:rsidR="00257CEC" w:rsidRPr="00BF757A" w:rsidRDefault="00911920" w:rsidP="00BF757A">
      <w:pPr>
        <w:pStyle w:val="a3"/>
        <w:spacing w:line="360" w:lineRule="auto"/>
        <w:rPr>
          <w:rFonts w:ascii="Arial" w:hAnsi="Arial" w:cs="Arial"/>
          <w:b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>Пройдите</w:t>
      </w:r>
      <w:r w:rsidR="00257CEC" w:rsidRPr="00BF757A">
        <w:rPr>
          <w:rFonts w:ascii="Arial" w:hAnsi="Arial" w:cs="Arial"/>
          <w:sz w:val="28"/>
          <w:szCs w:val="28"/>
        </w:rPr>
        <w:t xml:space="preserve"> в столов</w:t>
      </w:r>
      <w:r w:rsidR="009542E1" w:rsidRPr="00BF757A">
        <w:rPr>
          <w:rFonts w:ascii="Arial" w:hAnsi="Arial" w:cs="Arial"/>
          <w:sz w:val="28"/>
          <w:szCs w:val="28"/>
        </w:rPr>
        <w:t>ую</w:t>
      </w:r>
      <w:r w:rsidR="00257CEC" w:rsidRPr="00BF757A">
        <w:rPr>
          <w:rFonts w:ascii="Arial" w:hAnsi="Arial" w:cs="Arial"/>
          <w:sz w:val="28"/>
          <w:szCs w:val="28"/>
        </w:rPr>
        <w:t xml:space="preserve">. Какие предметы нам подсказывают, что это столовая? </w:t>
      </w:r>
      <w:r w:rsidR="00257CEC" w:rsidRPr="00BF757A">
        <w:rPr>
          <w:rFonts w:ascii="Arial" w:hAnsi="Arial" w:cs="Arial"/>
          <w:b/>
          <w:sz w:val="28"/>
          <w:szCs w:val="28"/>
        </w:rPr>
        <w:t>(</w:t>
      </w:r>
      <w:r w:rsidR="00A839D2">
        <w:rPr>
          <w:rFonts w:ascii="Arial" w:hAnsi="Arial" w:cs="Arial"/>
          <w:b/>
          <w:sz w:val="28"/>
          <w:szCs w:val="28"/>
        </w:rPr>
        <w:t>Б</w:t>
      </w:r>
      <w:r w:rsidR="00257CEC" w:rsidRPr="00BF757A">
        <w:rPr>
          <w:rFonts w:ascii="Arial" w:hAnsi="Arial" w:cs="Arial"/>
          <w:b/>
          <w:sz w:val="28"/>
          <w:szCs w:val="28"/>
        </w:rPr>
        <w:t>ольшой стол и стулья</w:t>
      </w:r>
      <w:r w:rsidR="00A839D2" w:rsidRPr="00426D71">
        <w:rPr>
          <w:rFonts w:ascii="Arial" w:hAnsi="Arial" w:cs="Arial"/>
          <w:b/>
          <w:sz w:val="28"/>
          <w:szCs w:val="28"/>
        </w:rPr>
        <w:t xml:space="preserve">, </w:t>
      </w:r>
      <w:r w:rsidR="00A839D2" w:rsidRPr="00A54485">
        <w:rPr>
          <w:rFonts w:ascii="Arial" w:hAnsi="Arial" w:cs="Arial"/>
          <w:b/>
          <w:bCs/>
          <w:sz w:val="28"/>
          <w:szCs w:val="28"/>
        </w:rPr>
        <w:t>шкафы с посудой.</w:t>
      </w:r>
      <w:r w:rsidR="00257CEC" w:rsidRPr="00BF757A">
        <w:rPr>
          <w:rFonts w:ascii="Arial" w:hAnsi="Arial" w:cs="Arial"/>
          <w:b/>
          <w:sz w:val="28"/>
          <w:szCs w:val="28"/>
        </w:rPr>
        <w:t>)</w:t>
      </w:r>
    </w:p>
    <w:p w14:paraId="7F52E75D" w14:textId="77777777" w:rsidR="00257CEC" w:rsidRPr="00BF757A" w:rsidRDefault="00257CEC" w:rsidP="00BF757A">
      <w:pPr>
        <w:pStyle w:val="a3"/>
        <w:spacing w:line="360" w:lineRule="auto"/>
        <w:rPr>
          <w:rFonts w:ascii="Arial" w:hAnsi="Arial" w:cs="Arial"/>
          <w:b/>
          <w:sz w:val="28"/>
          <w:szCs w:val="28"/>
        </w:rPr>
      </w:pPr>
    </w:p>
    <w:p w14:paraId="2A82E2B5" w14:textId="02DBC988" w:rsidR="00257CEC" w:rsidRPr="00BF757A" w:rsidRDefault="00257CEC" w:rsidP="00BF757A">
      <w:pPr>
        <w:pStyle w:val="a3"/>
        <w:spacing w:line="360" w:lineRule="auto"/>
        <w:rPr>
          <w:rFonts w:ascii="Arial" w:hAnsi="Arial" w:cs="Arial"/>
          <w:b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lastRenderedPageBreak/>
        <w:t>Сколько гостей мог</w:t>
      </w:r>
      <w:r w:rsidR="00911920" w:rsidRPr="00BF757A">
        <w:rPr>
          <w:rFonts w:ascii="Arial" w:hAnsi="Arial" w:cs="Arial"/>
          <w:sz w:val="28"/>
          <w:szCs w:val="28"/>
        </w:rPr>
        <w:t>ли</w:t>
      </w:r>
      <w:r w:rsidRPr="00BF757A">
        <w:rPr>
          <w:rFonts w:ascii="Arial" w:hAnsi="Arial" w:cs="Arial"/>
          <w:sz w:val="28"/>
          <w:szCs w:val="28"/>
        </w:rPr>
        <w:t xml:space="preserve"> принять </w:t>
      </w:r>
      <w:r w:rsidR="00B75915" w:rsidRPr="00BF757A">
        <w:rPr>
          <w:rFonts w:ascii="Arial" w:hAnsi="Arial" w:cs="Arial"/>
          <w:sz w:val="28"/>
          <w:szCs w:val="28"/>
        </w:rPr>
        <w:t xml:space="preserve">Сергей Павлович и Нина Ивановна </w:t>
      </w:r>
      <w:r w:rsidRPr="00BF757A">
        <w:rPr>
          <w:rFonts w:ascii="Arial" w:hAnsi="Arial" w:cs="Arial"/>
          <w:sz w:val="28"/>
          <w:szCs w:val="28"/>
        </w:rPr>
        <w:t>за этим столом?</w:t>
      </w:r>
      <w:r w:rsidRPr="00BF757A">
        <w:rPr>
          <w:rFonts w:ascii="Arial" w:hAnsi="Arial" w:cs="Arial"/>
          <w:b/>
          <w:sz w:val="28"/>
          <w:szCs w:val="28"/>
        </w:rPr>
        <w:t xml:space="preserve"> (</w:t>
      </w:r>
      <w:r w:rsidR="00A839D2">
        <w:rPr>
          <w:rFonts w:ascii="Arial" w:hAnsi="Arial" w:cs="Arial"/>
          <w:b/>
          <w:sz w:val="28"/>
          <w:szCs w:val="28"/>
        </w:rPr>
        <w:t xml:space="preserve">Здесь </w:t>
      </w:r>
      <w:r w:rsidRPr="00BF757A">
        <w:rPr>
          <w:rFonts w:ascii="Arial" w:hAnsi="Arial" w:cs="Arial"/>
          <w:b/>
          <w:sz w:val="28"/>
          <w:szCs w:val="28"/>
        </w:rPr>
        <w:t xml:space="preserve">12 стульев, поэтому гостей могло быть </w:t>
      </w:r>
      <w:r w:rsidR="00A839D2">
        <w:rPr>
          <w:rFonts w:ascii="Arial" w:hAnsi="Arial" w:cs="Arial"/>
          <w:b/>
          <w:sz w:val="28"/>
          <w:szCs w:val="28"/>
        </w:rPr>
        <w:t>12.</w:t>
      </w:r>
      <w:r w:rsidRPr="00BF757A">
        <w:rPr>
          <w:rFonts w:ascii="Arial" w:hAnsi="Arial" w:cs="Arial"/>
          <w:b/>
          <w:sz w:val="28"/>
          <w:szCs w:val="28"/>
        </w:rPr>
        <w:t>)</w:t>
      </w:r>
    </w:p>
    <w:p w14:paraId="7A400068" w14:textId="77777777" w:rsidR="00257CEC" w:rsidRPr="00BF757A" w:rsidRDefault="00257CEC" w:rsidP="00BF757A">
      <w:pPr>
        <w:pStyle w:val="a3"/>
        <w:spacing w:line="360" w:lineRule="auto"/>
        <w:rPr>
          <w:rFonts w:ascii="Arial" w:hAnsi="Arial" w:cs="Arial"/>
          <w:b/>
          <w:sz w:val="28"/>
          <w:szCs w:val="28"/>
        </w:rPr>
      </w:pPr>
    </w:p>
    <w:p w14:paraId="045CA101" w14:textId="67BA587B" w:rsidR="00EE6CE5" w:rsidRPr="00257DB2" w:rsidRDefault="00257CEC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257DB2">
        <w:rPr>
          <w:rFonts w:ascii="Arial" w:hAnsi="Arial" w:cs="Arial"/>
          <w:sz w:val="28"/>
          <w:szCs w:val="28"/>
        </w:rPr>
        <w:t>Бывало, г</w:t>
      </w:r>
      <w:r w:rsidR="000F21E0" w:rsidRPr="00257DB2">
        <w:rPr>
          <w:rFonts w:ascii="Arial" w:hAnsi="Arial" w:cs="Arial"/>
          <w:sz w:val="28"/>
          <w:szCs w:val="28"/>
        </w:rPr>
        <w:t xml:space="preserve">остей в доме Сергея Павловича собиралось так много, что </w:t>
      </w:r>
      <w:r w:rsidRPr="00257DB2">
        <w:rPr>
          <w:rFonts w:ascii="Arial" w:hAnsi="Arial" w:cs="Arial"/>
          <w:sz w:val="28"/>
          <w:szCs w:val="28"/>
        </w:rPr>
        <w:t xml:space="preserve">приходилось </w:t>
      </w:r>
      <w:r w:rsidR="000F21E0" w:rsidRPr="00257DB2">
        <w:rPr>
          <w:rFonts w:ascii="Arial" w:hAnsi="Arial" w:cs="Arial"/>
          <w:sz w:val="28"/>
          <w:szCs w:val="28"/>
        </w:rPr>
        <w:t>раздви</w:t>
      </w:r>
      <w:r w:rsidRPr="00257DB2">
        <w:rPr>
          <w:rFonts w:ascii="Arial" w:hAnsi="Arial" w:cs="Arial"/>
          <w:sz w:val="28"/>
          <w:szCs w:val="28"/>
        </w:rPr>
        <w:t xml:space="preserve">гать </w:t>
      </w:r>
      <w:r w:rsidR="006C563E" w:rsidRPr="00257DB2">
        <w:rPr>
          <w:rFonts w:ascii="Arial" w:hAnsi="Arial" w:cs="Arial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стеклянные </w:t>
      </w:r>
      <w:r w:rsidRPr="00257DB2">
        <w:rPr>
          <w:rFonts w:ascii="Arial" w:hAnsi="Arial" w:cs="Arial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створки </w:t>
      </w:r>
      <w:r w:rsidR="006C563E" w:rsidRPr="00257DB2">
        <w:rPr>
          <w:rFonts w:ascii="Arial" w:hAnsi="Arial" w:cs="Arial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межкомнатной </w:t>
      </w:r>
      <w:r w:rsidRPr="00257DB2">
        <w:rPr>
          <w:rFonts w:ascii="Arial" w:hAnsi="Arial" w:cs="Arial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перегородки </w:t>
      </w:r>
      <w:r w:rsidRPr="00257DB2">
        <w:rPr>
          <w:rFonts w:ascii="Arial" w:hAnsi="Arial" w:cs="Arial"/>
          <w:sz w:val="28"/>
          <w:szCs w:val="28"/>
        </w:rPr>
        <w:t>и приставлять</w:t>
      </w:r>
      <w:r w:rsidR="000F21E0" w:rsidRPr="00257DB2">
        <w:rPr>
          <w:rFonts w:ascii="Arial" w:hAnsi="Arial" w:cs="Arial"/>
          <w:sz w:val="28"/>
          <w:szCs w:val="28"/>
        </w:rPr>
        <w:t xml:space="preserve"> ещё один стол.</w:t>
      </w:r>
      <w:r w:rsidRPr="00257DB2">
        <w:rPr>
          <w:rFonts w:ascii="Arial" w:hAnsi="Arial" w:cs="Arial"/>
          <w:sz w:val="28"/>
          <w:szCs w:val="28"/>
        </w:rPr>
        <w:t xml:space="preserve"> </w:t>
      </w:r>
    </w:p>
    <w:p w14:paraId="7099435B" w14:textId="77777777" w:rsidR="00257CEC" w:rsidRPr="00BF757A" w:rsidRDefault="00257CEC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p w14:paraId="42B9E967" w14:textId="205C5E42" w:rsidR="00257CEC" w:rsidRPr="00BF757A" w:rsidRDefault="00257CEC" w:rsidP="00BF757A">
      <w:pPr>
        <w:pStyle w:val="a3"/>
        <w:spacing w:line="360" w:lineRule="auto"/>
        <w:rPr>
          <w:rFonts w:ascii="Arial" w:hAnsi="Arial" w:cs="Arial"/>
          <w:b/>
          <w:sz w:val="28"/>
          <w:szCs w:val="28"/>
        </w:rPr>
      </w:pPr>
      <w:r w:rsidRPr="00BF757A">
        <w:rPr>
          <w:rFonts w:ascii="Arial" w:hAnsi="Arial" w:cs="Arial"/>
          <w:b/>
          <w:sz w:val="28"/>
          <w:szCs w:val="28"/>
        </w:rPr>
        <w:t xml:space="preserve">Задание </w:t>
      </w:r>
      <w:r w:rsidR="00EB007D">
        <w:rPr>
          <w:rFonts w:ascii="Arial" w:hAnsi="Arial" w:cs="Arial"/>
          <w:b/>
          <w:sz w:val="28"/>
          <w:szCs w:val="28"/>
        </w:rPr>
        <w:t>3</w:t>
      </w:r>
      <w:r w:rsidRPr="00BF757A">
        <w:rPr>
          <w:rFonts w:ascii="Arial" w:hAnsi="Arial" w:cs="Arial"/>
          <w:sz w:val="28"/>
          <w:szCs w:val="28"/>
        </w:rPr>
        <w:t xml:space="preserve">. </w:t>
      </w:r>
      <w:r w:rsidR="009542E1" w:rsidRPr="00BF757A">
        <w:rPr>
          <w:rFonts w:ascii="Arial" w:hAnsi="Arial" w:cs="Arial"/>
          <w:sz w:val="28"/>
          <w:szCs w:val="28"/>
        </w:rPr>
        <w:t xml:space="preserve">Осмотритесь в столовой. </w:t>
      </w:r>
      <w:r w:rsidR="003D3389" w:rsidRPr="00BF757A">
        <w:rPr>
          <w:rFonts w:ascii="Arial" w:hAnsi="Arial" w:cs="Arial"/>
          <w:sz w:val="28"/>
          <w:szCs w:val="28"/>
        </w:rPr>
        <w:t xml:space="preserve">Какой предмет интерьера занимает центральное место в этом помещении? </w:t>
      </w:r>
      <w:r w:rsidR="003D3389" w:rsidRPr="00BF757A">
        <w:rPr>
          <w:rFonts w:ascii="Arial" w:hAnsi="Arial" w:cs="Arial"/>
          <w:b/>
          <w:sz w:val="28"/>
          <w:szCs w:val="28"/>
        </w:rPr>
        <w:t>(Стол</w:t>
      </w:r>
      <w:r w:rsidR="00FC7121">
        <w:rPr>
          <w:rFonts w:ascii="Arial" w:hAnsi="Arial" w:cs="Arial"/>
          <w:b/>
          <w:sz w:val="28"/>
          <w:szCs w:val="28"/>
        </w:rPr>
        <w:t>.</w:t>
      </w:r>
      <w:r w:rsidR="003D3389" w:rsidRPr="00BF757A">
        <w:rPr>
          <w:rFonts w:ascii="Arial" w:hAnsi="Arial" w:cs="Arial"/>
          <w:b/>
          <w:sz w:val="28"/>
          <w:szCs w:val="28"/>
        </w:rPr>
        <w:t xml:space="preserve">) </w:t>
      </w:r>
    </w:p>
    <w:p w14:paraId="713BEB42" w14:textId="77777777" w:rsidR="003D3389" w:rsidRPr="00BF757A" w:rsidRDefault="003D3389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 xml:space="preserve">Подберите однокоренные слова к слову «стол». Выделите корень. </w:t>
      </w:r>
    </w:p>
    <w:p w14:paraId="22BD30D3" w14:textId="77777777" w:rsidR="003D3389" w:rsidRPr="00BF757A" w:rsidRDefault="003D3389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9F0563" wp14:editId="469E6E12">
                <wp:simplePos x="0" y="0"/>
                <wp:positionH relativeFrom="column">
                  <wp:posOffset>415221</wp:posOffset>
                </wp:positionH>
                <wp:positionV relativeFrom="paragraph">
                  <wp:posOffset>178435</wp:posOffset>
                </wp:positionV>
                <wp:extent cx="621190" cy="536352"/>
                <wp:effectExtent l="0" t="57150" r="0" b="0"/>
                <wp:wrapNone/>
                <wp:docPr id="8" name="Дуг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03928">
                          <a:off x="0" y="0"/>
                          <a:ext cx="621190" cy="536352"/>
                        </a:xfrm>
                        <a:prstGeom prst="arc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C7E352" id="Дуга 8" o:spid="_x0000_s1026" style="position:absolute;margin-left:32.7pt;margin-top:14.05pt;width:48.9pt;height:42.25pt;rotation:-283560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1190,536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" path="m310595,nsc482132,,621190,120066,621190,268176r-310595,l310595,xem310595,nfc482132,,621190,120066,621190,268176e" filled="f" strokecolor="black [3213]" strokeweight="1.5pt">
                <v:stroke joinstyle="miter"/>
                <v:path arrowok="t" o:connecttype="custom" o:connectlocs="310595,0;621190,268176" o:connectangles="0,0"/>
              </v:shape>
            </w:pict>
          </mc:Fallback>
        </mc:AlternateContent>
      </w:r>
      <w:r w:rsidRPr="00BF757A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190D7" wp14:editId="3C4E5BF3">
                <wp:simplePos x="0" y="0"/>
                <wp:positionH relativeFrom="column">
                  <wp:posOffset>-157325</wp:posOffset>
                </wp:positionH>
                <wp:positionV relativeFrom="paragraph">
                  <wp:posOffset>173990</wp:posOffset>
                </wp:positionV>
                <wp:extent cx="609600" cy="542925"/>
                <wp:effectExtent l="0" t="57150" r="0" b="0"/>
                <wp:wrapNone/>
                <wp:docPr id="2" name="Дуг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86530">
                          <a:off x="0" y="0"/>
                          <a:ext cx="609600" cy="542925"/>
                        </a:xfrm>
                        <a:prstGeom prst="arc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6318CF" id="Дуга 2" o:spid="_x0000_s1026" style="position:absolute;margin-left:-12.4pt;margin-top:13.7pt;width:48pt;height:42.75pt;rotation:-252692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9600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" path="m304800,nsc473136,,609600,121538,609600,271463r-304800,l304800,xem304800,nfc473136,,609600,121538,609600,271463e" filled="f" strokecolor="black [3200]" strokeweight="1.5pt">
                <v:stroke joinstyle="miter"/>
                <v:path arrowok="t" o:connecttype="custom" o:connectlocs="304800,0;609600,271463" o:connectangles="0,0"/>
              </v:shape>
            </w:pict>
          </mc:Fallback>
        </mc:AlternateContent>
      </w:r>
    </w:p>
    <w:p w14:paraId="4F06CD38" w14:textId="77777777" w:rsidR="003D3389" w:rsidRPr="00BF757A" w:rsidRDefault="003D3389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b/>
          <w:sz w:val="28"/>
          <w:szCs w:val="28"/>
        </w:rPr>
        <w:t>Стол</w:t>
      </w:r>
      <w:r w:rsidRPr="00BF757A">
        <w:rPr>
          <w:rFonts w:ascii="Arial" w:hAnsi="Arial" w:cs="Arial"/>
          <w:sz w:val="28"/>
          <w:szCs w:val="28"/>
        </w:rPr>
        <w:t xml:space="preserve"> – </w:t>
      </w:r>
      <w:r w:rsidRPr="00BF757A">
        <w:rPr>
          <w:rFonts w:ascii="Arial" w:hAnsi="Arial" w:cs="Arial"/>
          <w:b/>
          <w:sz w:val="28"/>
          <w:szCs w:val="28"/>
        </w:rPr>
        <w:t>стол</w:t>
      </w:r>
      <w:r w:rsidRPr="00BF757A">
        <w:rPr>
          <w:rFonts w:ascii="Arial" w:hAnsi="Arial" w:cs="Arial"/>
          <w:sz w:val="28"/>
          <w:szCs w:val="28"/>
        </w:rPr>
        <w:t xml:space="preserve">овая, </w:t>
      </w:r>
      <w:r w:rsidRPr="00BF757A">
        <w:rPr>
          <w:rFonts w:ascii="Arial" w:hAnsi="Arial" w:cs="Arial"/>
          <w:b/>
          <w:sz w:val="28"/>
          <w:szCs w:val="28"/>
        </w:rPr>
        <w:t>стол</w:t>
      </w:r>
      <w:r w:rsidRPr="00BF757A">
        <w:rPr>
          <w:rFonts w:ascii="Arial" w:hAnsi="Arial" w:cs="Arial"/>
          <w:sz w:val="28"/>
          <w:szCs w:val="28"/>
        </w:rPr>
        <w:t>ик, под</w:t>
      </w:r>
      <w:r w:rsidRPr="00BF757A">
        <w:rPr>
          <w:rFonts w:ascii="Arial" w:hAnsi="Arial" w:cs="Arial"/>
          <w:b/>
          <w:sz w:val="28"/>
          <w:szCs w:val="28"/>
        </w:rPr>
        <w:t>стол</w:t>
      </w:r>
      <w:r w:rsidRPr="00BF757A">
        <w:rPr>
          <w:rFonts w:ascii="Arial" w:hAnsi="Arial" w:cs="Arial"/>
          <w:sz w:val="28"/>
          <w:szCs w:val="28"/>
        </w:rPr>
        <w:t xml:space="preserve">ье, </w:t>
      </w:r>
      <w:r w:rsidRPr="00BF757A">
        <w:rPr>
          <w:rFonts w:ascii="Arial" w:hAnsi="Arial" w:cs="Arial"/>
          <w:b/>
          <w:sz w:val="28"/>
          <w:szCs w:val="28"/>
        </w:rPr>
        <w:t>стол</w:t>
      </w:r>
      <w:r w:rsidRPr="00BF757A">
        <w:rPr>
          <w:rFonts w:ascii="Arial" w:hAnsi="Arial" w:cs="Arial"/>
          <w:sz w:val="28"/>
          <w:szCs w:val="28"/>
        </w:rPr>
        <w:t>ешница, на</w:t>
      </w:r>
      <w:r w:rsidRPr="00BF757A">
        <w:rPr>
          <w:rFonts w:ascii="Arial" w:hAnsi="Arial" w:cs="Arial"/>
          <w:b/>
          <w:sz w:val="28"/>
          <w:szCs w:val="28"/>
        </w:rPr>
        <w:t>столь</w:t>
      </w:r>
      <w:r w:rsidRPr="00BF757A">
        <w:rPr>
          <w:rFonts w:ascii="Arial" w:hAnsi="Arial" w:cs="Arial"/>
          <w:sz w:val="28"/>
          <w:szCs w:val="28"/>
        </w:rPr>
        <w:t xml:space="preserve">ный, </w:t>
      </w:r>
      <w:r w:rsidRPr="00BF757A">
        <w:rPr>
          <w:rFonts w:ascii="Arial" w:hAnsi="Arial" w:cs="Arial"/>
          <w:b/>
          <w:sz w:val="28"/>
          <w:szCs w:val="28"/>
        </w:rPr>
        <w:t>стол</w:t>
      </w:r>
      <w:r w:rsidRPr="00BF757A">
        <w:rPr>
          <w:rFonts w:ascii="Arial" w:hAnsi="Arial" w:cs="Arial"/>
          <w:sz w:val="28"/>
          <w:szCs w:val="28"/>
        </w:rPr>
        <w:t>оваться, за</w:t>
      </w:r>
      <w:r w:rsidRPr="00BF757A">
        <w:rPr>
          <w:rFonts w:ascii="Arial" w:hAnsi="Arial" w:cs="Arial"/>
          <w:b/>
          <w:sz w:val="28"/>
          <w:szCs w:val="28"/>
        </w:rPr>
        <w:t>стол</w:t>
      </w:r>
      <w:r w:rsidRPr="00BF757A">
        <w:rPr>
          <w:rFonts w:ascii="Arial" w:hAnsi="Arial" w:cs="Arial"/>
          <w:sz w:val="28"/>
          <w:szCs w:val="28"/>
        </w:rPr>
        <w:t>ье.</w:t>
      </w:r>
    </w:p>
    <w:p w14:paraId="52FBAA85" w14:textId="77777777" w:rsidR="003D3389" w:rsidRPr="00BF757A" w:rsidRDefault="003D3389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p w14:paraId="1BC98D9B" w14:textId="20099A24" w:rsidR="00CA3041" w:rsidRPr="00BF757A" w:rsidRDefault="00CA3041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>Найдите среди однокоренных слов</w:t>
      </w:r>
      <w:r w:rsidR="004116FB">
        <w:rPr>
          <w:rFonts w:ascii="Arial" w:hAnsi="Arial" w:cs="Arial"/>
          <w:sz w:val="28"/>
          <w:szCs w:val="28"/>
        </w:rPr>
        <w:t xml:space="preserve"> те</w:t>
      </w:r>
      <w:r w:rsidRPr="00BF757A">
        <w:rPr>
          <w:rFonts w:ascii="Arial" w:hAnsi="Arial" w:cs="Arial"/>
          <w:sz w:val="28"/>
          <w:szCs w:val="28"/>
        </w:rPr>
        <w:t xml:space="preserve"> слова, которые подходят к схеме. </w:t>
      </w:r>
    </w:p>
    <w:p w14:paraId="1E4A2C42" w14:textId="77777777" w:rsidR="00CA3041" w:rsidRPr="00BF757A" w:rsidRDefault="00CA3041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p w14:paraId="1E909541" w14:textId="77777777" w:rsidR="00CA3041" w:rsidRPr="00BF757A" w:rsidRDefault="00CA3041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52A5CEF" wp14:editId="653C06A0">
            <wp:simplePos x="0" y="0"/>
            <wp:positionH relativeFrom="column">
              <wp:posOffset>1630457</wp:posOffset>
            </wp:positionH>
            <wp:positionV relativeFrom="paragraph">
              <wp:posOffset>19015</wp:posOffset>
            </wp:positionV>
            <wp:extent cx="2029108" cy="676369"/>
            <wp:effectExtent l="0" t="0" r="9525" b="9525"/>
            <wp:wrapTight wrapText="bothSides">
              <wp:wrapPolygon edited="0">
                <wp:start x="0" y="0"/>
                <wp:lineTo x="0" y="21296"/>
                <wp:lineTo x="21499" y="21296"/>
                <wp:lineTo x="2149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A97B6" w14:textId="77777777" w:rsidR="00CA3041" w:rsidRPr="00BF757A" w:rsidRDefault="00CA3041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p w14:paraId="305AE454" w14:textId="77777777" w:rsidR="00CA3041" w:rsidRPr="00BF757A" w:rsidRDefault="00CA3041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p w14:paraId="29F641BC" w14:textId="77777777" w:rsidR="00CA3041" w:rsidRPr="00BF757A" w:rsidRDefault="00CA3041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7082"/>
      </w:tblGrid>
      <w:tr w:rsidR="00AD4007" w:rsidRPr="00BF757A" w14:paraId="34F5B248" w14:textId="77777777" w:rsidTr="00AD4007">
        <w:tc>
          <w:tcPr>
            <w:tcW w:w="2263" w:type="dxa"/>
          </w:tcPr>
          <w:p w14:paraId="67448D41" w14:textId="77777777" w:rsidR="00AD4007" w:rsidRPr="00BF757A" w:rsidRDefault="00AD4007" w:rsidP="00BF757A">
            <w:pPr>
              <w:pStyle w:val="a3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F757A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D7251B" wp14:editId="3AB755C0">
                  <wp:extent cx="1070601" cy="6096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43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5" t="10378" r="3958" b="12816"/>
                          <a:stretch/>
                        </pic:blipFill>
                        <pic:spPr bwMode="auto">
                          <a:xfrm>
                            <a:off x="0" y="0"/>
                            <a:ext cx="1184897" cy="67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F757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7082" w:type="dxa"/>
          </w:tcPr>
          <w:p w14:paraId="4BEBED26" w14:textId="77777777" w:rsidR="00AD4007" w:rsidRPr="00BF757A" w:rsidRDefault="00AD4007" w:rsidP="00BF757A">
            <w:pPr>
              <w:pStyle w:val="a3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F757A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617188" wp14:editId="034D2C87">
                  <wp:extent cx="1219200" cy="620960"/>
                  <wp:effectExtent l="0" t="0" r="0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44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884" cy="65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C54813" w14:textId="77777777" w:rsidR="00CA3041" w:rsidRPr="00BF757A" w:rsidRDefault="00CA3041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p w14:paraId="3B6AEB87" w14:textId="24569B8F" w:rsidR="00AD4007" w:rsidRPr="00BF757A" w:rsidRDefault="00AD4007" w:rsidP="00BF757A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 xml:space="preserve">    </w:t>
      </w:r>
      <w:r w:rsidR="00FC7121">
        <w:rPr>
          <w:rFonts w:ascii="Arial" w:hAnsi="Arial" w:cs="Arial"/>
          <w:sz w:val="28"/>
          <w:szCs w:val="28"/>
        </w:rPr>
        <w:t>Известно, что</w:t>
      </w:r>
      <w:r w:rsidRPr="00BF757A">
        <w:rPr>
          <w:rFonts w:ascii="Arial" w:hAnsi="Arial" w:cs="Arial"/>
          <w:sz w:val="28"/>
          <w:szCs w:val="28"/>
        </w:rPr>
        <w:t xml:space="preserve"> за этим столом сидел и Юрий Гагарин – первый космонавт, и Герман Титов (он был дублёром </w:t>
      </w:r>
      <w:r w:rsidR="00FC7121">
        <w:rPr>
          <w:rFonts w:ascii="Arial" w:hAnsi="Arial" w:cs="Arial"/>
          <w:sz w:val="28"/>
          <w:szCs w:val="28"/>
        </w:rPr>
        <w:t xml:space="preserve">Юрия </w:t>
      </w:r>
      <w:r w:rsidRPr="00BF757A">
        <w:rPr>
          <w:rFonts w:ascii="Arial" w:hAnsi="Arial" w:cs="Arial"/>
          <w:sz w:val="28"/>
          <w:szCs w:val="28"/>
        </w:rPr>
        <w:t xml:space="preserve">Гагарина), и Валентина Терешкова – первая женщина-космонавт, и Алексей Леонов – космонавт, который первым вышел в открытый космос. </w:t>
      </w:r>
      <w:r w:rsidRPr="00BF757A">
        <w:rPr>
          <w:rFonts w:ascii="Arial" w:hAnsi="Arial" w:cs="Arial"/>
          <w:sz w:val="28"/>
          <w:szCs w:val="28"/>
        </w:rPr>
        <w:lastRenderedPageBreak/>
        <w:t>Сидели за этим столом и многие другие люди, которые открывали для всей планеты тайны космоса.</w:t>
      </w:r>
    </w:p>
    <w:p w14:paraId="0FDA5FBB" w14:textId="77777777" w:rsidR="00C024ED" w:rsidRPr="00BF757A" w:rsidRDefault="00C024ED" w:rsidP="00BF757A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47973990" w14:textId="0DDEA0CF" w:rsidR="00AD4007" w:rsidRPr="00BF757A" w:rsidRDefault="003C16F5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b/>
          <w:sz w:val="28"/>
          <w:szCs w:val="28"/>
        </w:rPr>
        <w:t xml:space="preserve">Задание </w:t>
      </w:r>
      <w:r w:rsidR="00EB007D">
        <w:rPr>
          <w:rFonts w:ascii="Arial" w:hAnsi="Arial" w:cs="Arial"/>
          <w:b/>
          <w:sz w:val="28"/>
          <w:szCs w:val="28"/>
        </w:rPr>
        <w:t>4</w:t>
      </w:r>
      <w:r w:rsidRPr="00BF757A">
        <w:rPr>
          <w:rFonts w:ascii="Arial" w:hAnsi="Arial" w:cs="Arial"/>
          <w:b/>
          <w:sz w:val="28"/>
          <w:szCs w:val="28"/>
        </w:rPr>
        <w:t>.</w:t>
      </w:r>
      <w:r w:rsidRPr="00BF757A">
        <w:rPr>
          <w:rFonts w:ascii="Arial" w:hAnsi="Arial" w:cs="Arial"/>
          <w:sz w:val="28"/>
          <w:szCs w:val="28"/>
        </w:rPr>
        <w:t xml:space="preserve"> Все предметы интерьера имею</w:t>
      </w:r>
      <w:r w:rsidR="002D21F4" w:rsidRPr="00BF757A">
        <w:rPr>
          <w:rFonts w:ascii="Arial" w:hAnsi="Arial" w:cs="Arial"/>
          <w:sz w:val="28"/>
          <w:szCs w:val="28"/>
        </w:rPr>
        <w:t>т своё предназначение и название</w:t>
      </w:r>
      <w:r w:rsidRPr="00BF757A">
        <w:rPr>
          <w:rFonts w:ascii="Arial" w:hAnsi="Arial" w:cs="Arial"/>
          <w:sz w:val="28"/>
          <w:szCs w:val="28"/>
        </w:rPr>
        <w:t xml:space="preserve">. </w:t>
      </w:r>
      <w:r w:rsidR="008D07C0" w:rsidRPr="00BF757A">
        <w:rPr>
          <w:rFonts w:ascii="Arial" w:hAnsi="Arial" w:cs="Arial"/>
          <w:sz w:val="28"/>
          <w:szCs w:val="28"/>
        </w:rPr>
        <w:t xml:space="preserve">Прочитайте названия предметов </w:t>
      </w:r>
      <w:r w:rsidR="002D21F4" w:rsidRPr="00BF757A">
        <w:rPr>
          <w:rFonts w:ascii="Arial" w:hAnsi="Arial" w:cs="Arial"/>
          <w:sz w:val="28"/>
          <w:szCs w:val="28"/>
        </w:rPr>
        <w:t>интерьера</w:t>
      </w:r>
      <w:r w:rsidR="008D07C0" w:rsidRPr="00BF757A">
        <w:rPr>
          <w:rFonts w:ascii="Arial" w:hAnsi="Arial" w:cs="Arial"/>
          <w:sz w:val="28"/>
          <w:szCs w:val="28"/>
        </w:rPr>
        <w:t xml:space="preserve"> и их описания</w:t>
      </w:r>
      <w:r w:rsidR="00772749">
        <w:rPr>
          <w:rFonts w:ascii="Arial" w:hAnsi="Arial" w:cs="Arial"/>
          <w:sz w:val="28"/>
          <w:szCs w:val="28"/>
        </w:rPr>
        <w:t>. Найдите эти предметы среди экспонатов музея.</w:t>
      </w:r>
      <w:r w:rsidR="008D07C0" w:rsidRPr="00BF757A">
        <w:rPr>
          <w:rFonts w:ascii="Arial" w:hAnsi="Arial" w:cs="Arial"/>
          <w:sz w:val="28"/>
          <w:szCs w:val="28"/>
        </w:rPr>
        <w:t xml:space="preserve"> </w:t>
      </w:r>
      <w:r w:rsidR="002D21F4" w:rsidRPr="00BF757A">
        <w:rPr>
          <w:rFonts w:ascii="Arial" w:hAnsi="Arial" w:cs="Arial"/>
          <w:sz w:val="28"/>
          <w:szCs w:val="28"/>
        </w:rPr>
        <w:t xml:space="preserve">Около каждого названия предмета поставьте номер фотографии, на которой он изображён. </w:t>
      </w:r>
      <w:r w:rsidR="008D07C0" w:rsidRPr="00BF757A">
        <w:rPr>
          <w:rFonts w:ascii="Arial" w:hAnsi="Arial" w:cs="Arial"/>
          <w:sz w:val="28"/>
          <w:szCs w:val="28"/>
        </w:rPr>
        <w:t xml:space="preserve"> </w:t>
      </w:r>
      <w:r w:rsidRPr="00BF757A">
        <w:rPr>
          <w:rFonts w:ascii="Arial" w:hAnsi="Arial" w:cs="Arial"/>
          <w:sz w:val="28"/>
          <w:szCs w:val="28"/>
        </w:rPr>
        <w:t xml:space="preserve"> </w:t>
      </w:r>
    </w:p>
    <w:p w14:paraId="0F881EBC" w14:textId="77777777" w:rsidR="002D21F4" w:rsidRPr="00BF757A" w:rsidRDefault="002D21F4" w:rsidP="00BF757A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>1.</w:t>
      </w:r>
      <w:r w:rsidRPr="00BF757A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42B1DA69" wp14:editId="3C14BDCC">
            <wp:extent cx="1035850" cy="1382523"/>
            <wp:effectExtent l="0" t="0" r="0" b="8255"/>
            <wp:docPr id="28" name="Рисунок 28" descr="https://www.kpopov.ru/military/msk_korolev_dom/dsc_8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popov.ru/military/msk_korolev_dom/dsc_8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56" t="39276" b="7877"/>
                    <a:stretch/>
                  </pic:blipFill>
                  <pic:spPr bwMode="auto">
                    <a:xfrm>
                      <a:off x="0" y="0"/>
                      <a:ext cx="1035850" cy="13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757A">
        <w:rPr>
          <w:rFonts w:ascii="Arial" w:hAnsi="Arial" w:cs="Arial"/>
          <w:sz w:val="28"/>
          <w:szCs w:val="28"/>
        </w:rPr>
        <w:t xml:space="preserve">  2.</w:t>
      </w:r>
      <w:r w:rsidRPr="00BF757A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2C208D0" wp14:editId="68D8D4E6">
            <wp:extent cx="653415" cy="13393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7" r="30195"/>
                    <a:stretch/>
                  </pic:blipFill>
                  <pic:spPr bwMode="auto">
                    <a:xfrm>
                      <a:off x="0" y="0"/>
                      <a:ext cx="685333" cy="140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757A">
        <w:rPr>
          <w:rFonts w:ascii="Arial" w:hAnsi="Arial" w:cs="Arial"/>
          <w:noProof/>
          <w:sz w:val="28"/>
          <w:szCs w:val="28"/>
        </w:rPr>
        <w:t xml:space="preserve">    3. </w:t>
      </w:r>
      <w:r w:rsidRPr="00BF757A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16C6461" wp14:editId="1653D281">
            <wp:extent cx="733212" cy="13537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6" r="21560"/>
                    <a:stretch/>
                  </pic:blipFill>
                  <pic:spPr bwMode="auto">
                    <a:xfrm>
                      <a:off x="0" y="0"/>
                      <a:ext cx="784924" cy="144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757A">
        <w:rPr>
          <w:rFonts w:ascii="Arial" w:hAnsi="Arial" w:cs="Arial"/>
          <w:noProof/>
          <w:sz w:val="28"/>
          <w:szCs w:val="28"/>
        </w:rPr>
        <w:t xml:space="preserve">   4.</w:t>
      </w:r>
      <w:r w:rsidRPr="00BF757A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8BF5C9B" wp14:editId="5050738F">
            <wp:extent cx="952403" cy="1338608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4" t="15952" r="8263" b="3351"/>
                    <a:stretch/>
                  </pic:blipFill>
                  <pic:spPr bwMode="auto">
                    <a:xfrm>
                      <a:off x="0" y="0"/>
                      <a:ext cx="1034689" cy="145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757A">
        <w:rPr>
          <w:rFonts w:ascii="Arial" w:hAnsi="Arial" w:cs="Arial"/>
          <w:noProof/>
          <w:sz w:val="28"/>
          <w:szCs w:val="28"/>
        </w:rPr>
        <w:t xml:space="preserve">       5.</w:t>
      </w:r>
      <w:r w:rsidRPr="00BF757A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396E1934" wp14:editId="4FC9BB14">
            <wp:extent cx="862330" cy="1407407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2" t="14955" r="18301"/>
                    <a:stretch/>
                  </pic:blipFill>
                  <pic:spPr bwMode="auto">
                    <a:xfrm>
                      <a:off x="0" y="0"/>
                      <a:ext cx="904345" cy="147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FC878" w14:textId="77777777" w:rsidR="00AD4007" w:rsidRPr="00BF757A" w:rsidRDefault="00AD4007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73"/>
        <w:gridCol w:w="7372"/>
      </w:tblGrid>
      <w:tr w:rsidR="002D21F4" w:rsidRPr="00BF757A" w14:paraId="4CC17E59" w14:textId="77777777" w:rsidTr="00E150E6">
        <w:tc>
          <w:tcPr>
            <w:tcW w:w="1973" w:type="dxa"/>
          </w:tcPr>
          <w:p w14:paraId="2DF1CF82" w14:textId="77777777" w:rsidR="002D21F4" w:rsidRPr="00BF757A" w:rsidRDefault="002D21F4" w:rsidP="000119CA">
            <w:pPr>
              <w:pStyle w:val="a3"/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F757A">
              <w:rPr>
                <w:rFonts w:ascii="Arial" w:hAnsi="Arial" w:cs="Arial"/>
                <w:b/>
                <w:sz w:val="28"/>
                <w:szCs w:val="28"/>
              </w:rPr>
              <w:t>Номер фотографии</w:t>
            </w:r>
          </w:p>
        </w:tc>
        <w:tc>
          <w:tcPr>
            <w:tcW w:w="7372" w:type="dxa"/>
          </w:tcPr>
          <w:p w14:paraId="30B28C6A" w14:textId="77777777" w:rsidR="002D21F4" w:rsidRPr="00BF757A" w:rsidRDefault="00042F92" w:rsidP="00BF757A">
            <w:pPr>
              <w:pStyle w:val="a3"/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F757A">
              <w:rPr>
                <w:rFonts w:ascii="Arial" w:hAnsi="Arial" w:cs="Arial"/>
                <w:b/>
                <w:sz w:val="28"/>
                <w:szCs w:val="28"/>
              </w:rPr>
              <w:t>Название и описание предметов интерьера</w:t>
            </w:r>
          </w:p>
        </w:tc>
      </w:tr>
      <w:tr w:rsidR="002D21F4" w:rsidRPr="00BF757A" w14:paraId="42499164" w14:textId="77777777" w:rsidTr="00E150E6">
        <w:tc>
          <w:tcPr>
            <w:tcW w:w="1973" w:type="dxa"/>
          </w:tcPr>
          <w:p w14:paraId="382FFE7F" w14:textId="77777777" w:rsidR="002D21F4" w:rsidRDefault="002D21F4" w:rsidP="000119CA">
            <w:pPr>
              <w:pStyle w:val="a3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618ECE2" w14:textId="24432F52" w:rsidR="000119CA" w:rsidRPr="00BF757A" w:rsidRDefault="000119CA" w:rsidP="000119CA">
            <w:pPr>
              <w:pStyle w:val="a3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7372" w:type="dxa"/>
          </w:tcPr>
          <w:p w14:paraId="59E506FA" w14:textId="351A5B2A" w:rsidR="00042F92" w:rsidRPr="00BF757A" w:rsidRDefault="00042F92" w:rsidP="00E150E6">
            <w:pPr>
              <w:pStyle w:val="a3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F757A">
              <w:rPr>
                <w:rFonts w:ascii="Arial" w:hAnsi="Arial" w:cs="Arial"/>
                <w:b/>
                <w:sz w:val="28"/>
                <w:szCs w:val="28"/>
              </w:rPr>
              <w:t>Горка</w:t>
            </w:r>
            <w:r w:rsidRPr="00BF757A">
              <w:rPr>
                <w:rFonts w:ascii="Arial" w:hAnsi="Arial" w:cs="Arial"/>
                <w:sz w:val="28"/>
                <w:szCs w:val="28"/>
              </w:rPr>
              <w:t xml:space="preserve"> – шкаф-буфет с застеклёнными дверцами, предназначенный для хранения и демонстрации высокохудожественной посуды.</w:t>
            </w:r>
          </w:p>
        </w:tc>
      </w:tr>
      <w:tr w:rsidR="002D21F4" w:rsidRPr="00BF757A" w14:paraId="4AFD07EB" w14:textId="77777777" w:rsidTr="00E150E6">
        <w:tc>
          <w:tcPr>
            <w:tcW w:w="1973" w:type="dxa"/>
          </w:tcPr>
          <w:p w14:paraId="4F8D0B72" w14:textId="77777777" w:rsidR="002D21F4" w:rsidRDefault="002D21F4" w:rsidP="000119CA">
            <w:pPr>
              <w:pStyle w:val="a3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B5B8ABD" w14:textId="70FD075A" w:rsidR="000119CA" w:rsidRPr="00BF757A" w:rsidRDefault="000119CA" w:rsidP="000119CA">
            <w:pPr>
              <w:pStyle w:val="a3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7372" w:type="dxa"/>
          </w:tcPr>
          <w:p w14:paraId="16620F98" w14:textId="3E0F3745" w:rsidR="00042F92" w:rsidRPr="00BF757A" w:rsidRDefault="00042F92" w:rsidP="000119CA">
            <w:pPr>
              <w:pStyle w:val="a3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F757A">
              <w:rPr>
                <w:rFonts w:ascii="Arial" w:hAnsi="Arial" w:cs="Arial"/>
                <w:b/>
                <w:sz w:val="28"/>
                <w:szCs w:val="28"/>
              </w:rPr>
              <w:t>Радиола</w:t>
            </w:r>
            <w:r w:rsidRPr="00BF757A">
              <w:rPr>
                <w:rFonts w:ascii="Arial" w:hAnsi="Arial" w:cs="Arial"/>
                <w:sz w:val="28"/>
                <w:szCs w:val="28"/>
              </w:rPr>
              <w:t xml:space="preserve"> – бытовое радиоэлектронное устройство, конструктивно объединяющее в одном корпусе радиоприёмник и электрофон</w:t>
            </w:r>
            <w:r w:rsidR="002F6451" w:rsidRPr="00BF757A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2D21F4" w:rsidRPr="00BF757A" w14:paraId="6B9B6E2A" w14:textId="77777777" w:rsidTr="00E150E6">
        <w:tc>
          <w:tcPr>
            <w:tcW w:w="1973" w:type="dxa"/>
          </w:tcPr>
          <w:p w14:paraId="1DF52C5C" w14:textId="77777777" w:rsidR="002D21F4" w:rsidRDefault="002D21F4" w:rsidP="000119CA">
            <w:pPr>
              <w:pStyle w:val="a3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825AA12" w14:textId="61B37EAA" w:rsidR="000119CA" w:rsidRPr="00BF757A" w:rsidRDefault="000119CA" w:rsidP="000119CA">
            <w:pPr>
              <w:pStyle w:val="a3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372" w:type="dxa"/>
          </w:tcPr>
          <w:p w14:paraId="2ADC970C" w14:textId="4EC96EB2" w:rsidR="00042F92" w:rsidRPr="00BF757A" w:rsidRDefault="00042F92" w:rsidP="00426D71">
            <w:pPr>
              <w:pStyle w:val="a3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F757A">
              <w:rPr>
                <w:rFonts w:ascii="Arial" w:hAnsi="Arial" w:cs="Arial"/>
                <w:b/>
                <w:sz w:val="28"/>
                <w:szCs w:val="28"/>
              </w:rPr>
              <w:t>Бар-торшер</w:t>
            </w:r>
            <w:r w:rsidRPr="00BF757A">
              <w:rPr>
                <w:rFonts w:ascii="Arial" w:hAnsi="Arial" w:cs="Arial"/>
                <w:sz w:val="28"/>
                <w:szCs w:val="28"/>
              </w:rPr>
              <w:t xml:space="preserve"> – напольный светильник на высокой подставке с абажуром, закрывающим источник света. </w:t>
            </w:r>
            <w:r w:rsidR="00426D71">
              <w:rPr>
                <w:rFonts w:ascii="Arial" w:hAnsi="Arial" w:cs="Arial"/>
                <w:sz w:val="28"/>
                <w:szCs w:val="28"/>
              </w:rPr>
              <w:t>Также у него есть</w:t>
            </w:r>
            <w:r w:rsidRPr="00BF757A">
              <w:rPr>
                <w:rFonts w:ascii="Arial" w:hAnsi="Arial" w:cs="Arial"/>
                <w:sz w:val="28"/>
                <w:szCs w:val="28"/>
              </w:rPr>
              <w:t xml:space="preserve"> тумбочка для хранения посуды.</w:t>
            </w:r>
          </w:p>
        </w:tc>
      </w:tr>
      <w:tr w:rsidR="002D21F4" w:rsidRPr="00BF757A" w14:paraId="7F8E9E9B" w14:textId="77777777" w:rsidTr="00E150E6">
        <w:tc>
          <w:tcPr>
            <w:tcW w:w="1973" w:type="dxa"/>
          </w:tcPr>
          <w:p w14:paraId="60A867B4" w14:textId="77777777" w:rsidR="002D21F4" w:rsidRDefault="002D21F4" w:rsidP="000119CA">
            <w:pPr>
              <w:pStyle w:val="a3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4DE340C" w14:textId="379F53E2" w:rsidR="000119CA" w:rsidRPr="00BF757A" w:rsidRDefault="000119CA" w:rsidP="000119CA">
            <w:pPr>
              <w:pStyle w:val="a3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7372" w:type="dxa"/>
          </w:tcPr>
          <w:p w14:paraId="08780619" w14:textId="4F2835D2" w:rsidR="00042F92" w:rsidRPr="00BF757A" w:rsidRDefault="00042F92" w:rsidP="00E150E6">
            <w:pPr>
              <w:pStyle w:val="a3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F757A">
              <w:rPr>
                <w:rFonts w:ascii="Arial" w:hAnsi="Arial" w:cs="Arial"/>
                <w:b/>
                <w:sz w:val="28"/>
                <w:szCs w:val="28"/>
              </w:rPr>
              <w:t>Жардиньерка</w:t>
            </w:r>
            <w:r w:rsidRPr="00BF757A">
              <w:rPr>
                <w:rFonts w:ascii="Arial" w:hAnsi="Arial" w:cs="Arial"/>
                <w:sz w:val="28"/>
                <w:szCs w:val="28"/>
              </w:rPr>
              <w:t xml:space="preserve"> – художественно оформленный цветочный столик или ящик.</w:t>
            </w:r>
          </w:p>
        </w:tc>
      </w:tr>
      <w:tr w:rsidR="002D21F4" w:rsidRPr="00BF757A" w14:paraId="3B690CDA" w14:textId="77777777" w:rsidTr="00E150E6">
        <w:tc>
          <w:tcPr>
            <w:tcW w:w="1973" w:type="dxa"/>
          </w:tcPr>
          <w:p w14:paraId="1D67A2FC" w14:textId="2C94415F" w:rsidR="000119CA" w:rsidRPr="00BF757A" w:rsidRDefault="000119CA" w:rsidP="000119CA">
            <w:pPr>
              <w:pStyle w:val="a3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7372" w:type="dxa"/>
          </w:tcPr>
          <w:p w14:paraId="7582F11E" w14:textId="54A591C7" w:rsidR="00042F92" w:rsidRPr="00BF757A" w:rsidRDefault="00042F92" w:rsidP="00E150E6">
            <w:pPr>
              <w:pStyle w:val="a3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F757A">
              <w:rPr>
                <w:rFonts w:ascii="Arial" w:hAnsi="Arial" w:cs="Arial"/>
                <w:b/>
                <w:sz w:val="28"/>
                <w:szCs w:val="28"/>
              </w:rPr>
              <w:t>Баю</w:t>
            </w:r>
            <w:r w:rsidRPr="00BF757A">
              <w:rPr>
                <w:rFonts w:ascii="Arial" w:hAnsi="Arial" w:cs="Arial"/>
                <w:sz w:val="28"/>
                <w:szCs w:val="28"/>
              </w:rPr>
              <w:t xml:space="preserve"> – старинная мебель, род шкафа.</w:t>
            </w:r>
          </w:p>
        </w:tc>
      </w:tr>
    </w:tbl>
    <w:p w14:paraId="481ED1E6" w14:textId="77777777" w:rsidR="002D21F4" w:rsidRPr="00BF757A" w:rsidRDefault="002D21F4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p w14:paraId="515E5407" w14:textId="30CBDE39" w:rsidR="00C024ED" w:rsidRPr="00BF757A" w:rsidRDefault="002F6451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lastRenderedPageBreak/>
        <w:t xml:space="preserve">Радиолу фирмы «Телефункен» подарил Королёву друг – генерал Андрей Соколов. </w:t>
      </w:r>
    </w:p>
    <w:p w14:paraId="17141DB6" w14:textId="77777777" w:rsidR="00EB007D" w:rsidRPr="002528D9" w:rsidRDefault="00EB007D" w:rsidP="00EB007D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2528D9">
        <w:rPr>
          <w:rFonts w:ascii="Arial" w:hAnsi="Arial" w:cs="Arial"/>
          <w:sz w:val="28"/>
          <w:szCs w:val="28"/>
        </w:rPr>
        <w:t xml:space="preserve">Рассмотрите предметы, которые хранятся в горке. </w:t>
      </w:r>
      <w:r w:rsidRPr="002528D9">
        <w:rPr>
          <w:rFonts w:ascii="Arial" w:hAnsi="Arial" w:cs="Arial"/>
          <w:b/>
          <w:sz w:val="28"/>
          <w:szCs w:val="28"/>
        </w:rPr>
        <w:t>(Посуда, набор посуды.)</w:t>
      </w:r>
      <w:r w:rsidRPr="002528D9">
        <w:rPr>
          <w:rFonts w:ascii="Arial" w:hAnsi="Arial" w:cs="Arial"/>
          <w:sz w:val="28"/>
          <w:szCs w:val="28"/>
        </w:rPr>
        <w:t xml:space="preserve"> </w:t>
      </w:r>
    </w:p>
    <w:p w14:paraId="79C49279" w14:textId="491A3D64" w:rsidR="00EB007D" w:rsidRPr="002528D9" w:rsidRDefault="00EB007D">
      <w:pPr>
        <w:pStyle w:val="a3"/>
        <w:spacing w:line="360" w:lineRule="auto"/>
        <w:rPr>
          <w:rFonts w:ascii="Arial" w:hAnsi="Arial" w:cs="Arial"/>
          <w:b/>
          <w:sz w:val="28"/>
          <w:szCs w:val="28"/>
        </w:rPr>
      </w:pPr>
      <w:r w:rsidRPr="002528D9">
        <w:rPr>
          <w:rFonts w:ascii="Arial" w:hAnsi="Arial" w:cs="Arial"/>
          <w:sz w:val="28"/>
          <w:szCs w:val="28"/>
        </w:rPr>
        <w:t xml:space="preserve">   Прочитайте информацию и скажите, как называется такой набор посуды. </w:t>
      </w:r>
      <w:r>
        <w:rPr>
          <w:rFonts w:ascii="Arial" w:hAnsi="Arial" w:cs="Arial"/>
          <w:b/>
          <w:sz w:val="28"/>
          <w:szCs w:val="28"/>
        </w:rPr>
        <w:t>(Сервиз.</w:t>
      </w:r>
      <w:r w:rsidRPr="002528D9">
        <w:rPr>
          <w:rFonts w:ascii="Arial" w:hAnsi="Arial" w:cs="Arial"/>
          <w:b/>
          <w:sz w:val="28"/>
          <w:szCs w:val="28"/>
        </w:rPr>
        <w:t>)</w:t>
      </w:r>
    </w:p>
    <w:p w14:paraId="0534377A" w14:textId="77777777" w:rsidR="00EB007D" w:rsidRPr="002528D9" w:rsidRDefault="00EB007D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2528D9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530D42CD" wp14:editId="3C96E43C">
            <wp:extent cx="6188075" cy="111379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5.PN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0FF30" w14:textId="77777777" w:rsidR="00EB007D" w:rsidRPr="002528D9" w:rsidRDefault="00EB007D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2528D9">
        <w:rPr>
          <w:rFonts w:ascii="Arial" w:hAnsi="Arial" w:cs="Arial"/>
          <w:sz w:val="28"/>
          <w:szCs w:val="28"/>
        </w:rPr>
        <w:t xml:space="preserve">   Запишите, какой сервиз по назначению стоит в горке. </w:t>
      </w:r>
    </w:p>
    <w:p w14:paraId="3B8AB34C" w14:textId="0EB1EFBC" w:rsidR="00EB007D" w:rsidRPr="002528D9" w:rsidRDefault="00EB007D">
      <w:pPr>
        <w:pStyle w:val="a3"/>
        <w:spacing w:line="360" w:lineRule="auto"/>
        <w:rPr>
          <w:rFonts w:ascii="Arial" w:hAnsi="Arial" w:cs="Arial"/>
          <w:b/>
          <w:sz w:val="28"/>
          <w:szCs w:val="28"/>
        </w:rPr>
      </w:pPr>
      <w:r w:rsidRPr="002528D9">
        <w:rPr>
          <w:rFonts w:ascii="Arial" w:hAnsi="Arial" w:cs="Arial"/>
          <w:sz w:val="28"/>
          <w:szCs w:val="28"/>
        </w:rPr>
        <w:t xml:space="preserve">____________________________________ </w:t>
      </w:r>
      <w:r>
        <w:rPr>
          <w:rFonts w:ascii="Arial" w:hAnsi="Arial" w:cs="Arial"/>
          <w:b/>
          <w:sz w:val="28"/>
          <w:szCs w:val="28"/>
        </w:rPr>
        <w:t>(Чайный сервиз.</w:t>
      </w:r>
      <w:r w:rsidRPr="002528D9">
        <w:rPr>
          <w:rFonts w:ascii="Arial" w:hAnsi="Arial" w:cs="Arial"/>
          <w:b/>
          <w:sz w:val="28"/>
          <w:szCs w:val="28"/>
        </w:rPr>
        <w:t>)</w:t>
      </w:r>
    </w:p>
    <w:p w14:paraId="50C99FED" w14:textId="77777777" w:rsidR="006D448C" w:rsidRPr="00BF757A" w:rsidRDefault="006D448C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p w14:paraId="28B8EA57" w14:textId="7092367C" w:rsidR="00EB007D" w:rsidRDefault="00BD2E64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>Рассмотрите план первого этажа и определите</w:t>
      </w:r>
      <w:r w:rsidR="004116FB">
        <w:rPr>
          <w:rFonts w:ascii="Arial" w:hAnsi="Arial" w:cs="Arial"/>
          <w:sz w:val="28"/>
          <w:szCs w:val="28"/>
        </w:rPr>
        <w:t>,</w:t>
      </w:r>
      <w:r w:rsidRPr="00BF757A">
        <w:rPr>
          <w:rFonts w:ascii="Arial" w:hAnsi="Arial" w:cs="Arial"/>
          <w:sz w:val="28"/>
          <w:szCs w:val="28"/>
        </w:rPr>
        <w:t xml:space="preserve"> в какое помещение ведёт левая дверь, если стоять лицом к окну. </w:t>
      </w:r>
    </w:p>
    <w:p w14:paraId="62093790" w14:textId="5902DE8D" w:rsidR="00F36AC8" w:rsidRPr="00BF757A" w:rsidRDefault="00BD2E64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b/>
          <w:sz w:val="28"/>
          <w:szCs w:val="28"/>
        </w:rPr>
        <w:t>(</w:t>
      </w:r>
      <w:r w:rsidR="00FC7121">
        <w:rPr>
          <w:rFonts w:ascii="Arial" w:hAnsi="Arial" w:cs="Arial"/>
          <w:b/>
          <w:sz w:val="28"/>
          <w:szCs w:val="28"/>
        </w:rPr>
        <w:t>В</w:t>
      </w:r>
      <w:r w:rsidRPr="00BF757A">
        <w:rPr>
          <w:rFonts w:ascii="Arial" w:hAnsi="Arial" w:cs="Arial"/>
          <w:b/>
          <w:sz w:val="28"/>
          <w:szCs w:val="28"/>
        </w:rPr>
        <w:t xml:space="preserve"> сервизную</w:t>
      </w:r>
      <w:r w:rsidR="00FC7121">
        <w:rPr>
          <w:rFonts w:ascii="Arial" w:hAnsi="Arial" w:cs="Arial"/>
          <w:b/>
          <w:sz w:val="28"/>
          <w:szCs w:val="28"/>
        </w:rPr>
        <w:t>.</w:t>
      </w:r>
      <w:r w:rsidRPr="00BF757A">
        <w:rPr>
          <w:rFonts w:ascii="Arial" w:hAnsi="Arial" w:cs="Arial"/>
          <w:b/>
          <w:sz w:val="28"/>
          <w:szCs w:val="28"/>
        </w:rPr>
        <w:t>)</w:t>
      </w:r>
      <w:r w:rsidRPr="00BF757A">
        <w:rPr>
          <w:rFonts w:ascii="Arial" w:hAnsi="Arial" w:cs="Arial"/>
          <w:sz w:val="28"/>
          <w:szCs w:val="28"/>
        </w:rPr>
        <w:t xml:space="preserve"> </w:t>
      </w:r>
    </w:p>
    <w:p w14:paraId="16A581CE" w14:textId="77777777" w:rsidR="003B0D11" w:rsidRPr="00BF757A" w:rsidRDefault="003B0D11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p w14:paraId="7A24CABF" w14:textId="77C95A79" w:rsidR="00BD2E64" w:rsidRPr="00BF757A" w:rsidRDefault="00EA4659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 xml:space="preserve">Пройдите в сервизную. </w:t>
      </w:r>
    </w:p>
    <w:p w14:paraId="7082F11A" w14:textId="727F5843" w:rsidR="00BD2E64" w:rsidRPr="00BF757A" w:rsidRDefault="00BD2E64" w:rsidP="00BF757A">
      <w:pPr>
        <w:pStyle w:val="a3"/>
        <w:spacing w:line="360" w:lineRule="auto"/>
        <w:rPr>
          <w:rFonts w:ascii="Arial" w:hAnsi="Arial" w:cs="Arial"/>
          <w:b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>Как вы думаете</w:t>
      </w:r>
      <w:r w:rsidR="00FC7121">
        <w:rPr>
          <w:rFonts w:ascii="Arial" w:hAnsi="Arial" w:cs="Arial"/>
          <w:sz w:val="28"/>
          <w:szCs w:val="28"/>
        </w:rPr>
        <w:t>,</w:t>
      </w:r>
      <w:r w:rsidRPr="00BF757A">
        <w:rPr>
          <w:rFonts w:ascii="Arial" w:hAnsi="Arial" w:cs="Arial"/>
          <w:sz w:val="28"/>
          <w:szCs w:val="28"/>
        </w:rPr>
        <w:t xml:space="preserve"> какое назначение было у этого помещения?</w:t>
      </w:r>
      <w:r w:rsidR="00EA4659" w:rsidRPr="00BF757A">
        <w:rPr>
          <w:rFonts w:ascii="Arial" w:hAnsi="Arial" w:cs="Arial"/>
          <w:sz w:val="28"/>
          <w:szCs w:val="28"/>
        </w:rPr>
        <w:t xml:space="preserve"> </w:t>
      </w:r>
      <w:r w:rsidR="00EA4659" w:rsidRPr="00BF757A">
        <w:rPr>
          <w:rFonts w:ascii="Arial" w:hAnsi="Arial" w:cs="Arial"/>
          <w:b/>
          <w:sz w:val="28"/>
          <w:szCs w:val="28"/>
        </w:rPr>
        <w:t>(В этом помещении хранилась посуда</w:t>
      </w:r>
      <w:r w:rsidR="00FC7121">
        <w:rPr>
          <w:rFonts w:ascii="Arial" w:hAnsi="Arial" w:cs="Arial"/>
          <w:b/>
          <w:sz w:val="28"/>
          <w:szCs w:val="28"/>
        </w:rPr>
        <w:t>, наборы посуды – сервизы</w:t>
      </w:r>
      <w:r w:rsidR="00EA4659" w:rsidRPr="00BF757A">
        <w:rPr>
          <w:rFonts w:ascii="Arial" w:hAnsi="Arial" w:cs="Arial"/>
          <w:b/>
          <w:sz w:val="28"/>
          <w:szCs w:val="28"/>
        </w:rPr>
        <w:t>.)</w:t>
      </w:r>
    </w:p>
    <w:p w14:paraId="50C1112A" w14:textId="77777777" w:rsidR="00EB007D" w:rsidRDefault="00EB007D" w:rsidP="00BF757A">
      <w:pPr>
        <w:pStyle w:val="a3"/>
        <w:spacing w:line="360" w:lineRule="auto"/>
        <w:rPr>
          <w:rFonts w:ascii="Arial" w:hAnsi="Arial" w:cs="Arial"/>
          <w:b/>
          <w:sz w:val="28"/>
          <w:szCs w:val="28"/>
        </w:rPr>
      </w:pPr>
    </w:p>
    <w:p w14:paraId="4306276F" w14:textId="02A0C866" w:rsidR="00BD2E64" w:rsidRPr="00BF757A" w:rsidRDefault="00EB007D" w:rsidP="00BF757A">
      <w:pPr>
        <w:pStyle w:val="a3"/>
        <w:spacing w:line="360" w:lineRule="auto"/>
        <w:rPr>
          <w:rFonts w:ascii="Arial" w:hAnsi="Arial" w:cs="Arial"/>
          <w:b/>
          <w:sz w:val="28"/>
          <w:szCs w:val="28"/>
        </w:rPr>
      </w:pPr>
      <w:r w:rsidRPr="00BF757A">
        <w:rPr>
          <w:rFonts w:ascii="Arial" w:hAnsi="Arial" w:cs="Arial"/>
          <w:b/>
          <w:sz w:val="28"/>
          <w:szCs w:val="28"/>
        </w:rPr>
        <w:t xml:space="preserve">Задание </w:t>
      </w:r>
      <w:r>
        <w:rPr>
          <w:rFonts w:ascii="Arial" w:hAnsi="Arial" w:cs="Arial"/>
          <w:b/>
          <w:sz w:val="28"/>
          <w:szCs w:val="28"/>
        </w:rPr>
        <w:t>5</w:t>
      </w:r>
      <w:r w:rsidRPr="00BF757A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="00EA4659" w:rsidRPr="00BF757A">
        <w:rPr>
          <w:rFonts w:ascii="Arial" w:hAnsi="Arial" w:cs="Arial"/>
          <w:sz w:val="28"/>
          <w:szCs w:val="28"/>
        </w:rPr>
        <w:t xml:space="preserve">В какое помещение ведёт дверь из сервизной? </w:t>
      </w:r>
      <w:r w:rsidR="00EA4659" w:rsidRPr="00BF757A">
        <w:rPr>
          <w:rFonts w:ascii="Arial" w:hAnsi="Arial" w:cs="Arial"/>
          <w:b/>
          <w:sz w:val="28"/>
          <w:szCs w:val="28"/>
        </w:rPr>
        <w:t>(</w:t>
      </w:r>
      <w:r w:rsidR="00FC7121">
        <w:rPr>
          <w:rFonts w:ascii="Arial" w:hAnsi="Arial" w:cs="Arial"/>
          <w:b/>
          <w:sz w:val="28"/>
          <w:szCs w:val="28"/>
        </w:rPr>
        <w:t>В</w:t>
      </w:r>
      <w:r w:rsidR="00EA4659" w:rsidRPr="00BF757A">
        <w:rPr>
          <w:rFonts w:ascii="Arial" w:hAnsi="Arial" w:cs="Arial"/>
          <w:b/>
          <w:sz w:val="28"/>
          <w:szCs w:val="28"/>
        </w:rPr>
        <w:t xml:space="preserve"> кухню</w:t>
      </w:r>
      <w:r w:rsidR="00FC7121">
        <w:rPr>
          <w:rFonts w:ascii="Arial" w:hAnsi="Arial" w:cs="Arial"/>
          <w:b/>
          <w:sz w:val="28"/>
          <w:szCs w:val="28"/>
        </w:rPr>
        <w:t>.</w:t>
      </w:r>
      <w:r w:rsidR="00EA4659" w:rsidRPr="00BF757A">
        <w:rPr>
          <w:rFonts w:ascii="Arial" w:hAnsi="Arial" w:cs="Arial"/>
          <w:b/>
          <w:sz w:val="28"/>
          <w:szCs w:val="28"/>
        </w:rPr>
        <w:t>)</w:t>
      </w:r>
    </w:p>
    <w:p w14:paraId="16A600E4" w14:textId="20A86FC4" w:rsidR="00EA4659" w:rsidRPr="00BF757A" w:rsidRDefault="003B0D11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sz w:val="28"/>
          <w:szCs w:val="28"/>
        </w:rPr>
        <w:t xml:space="preserve">   </w:t>
      </w:r>
      <w:r w:rsidR="00EA4659" w:rsidRPr="00BF757A">
        <w:rPr>
          <w:rFonts w:ascii="Arial" w:hAnsi="Arial" w:cs="Arial"/>
          <w:sz w:val="28"/>
          <w:szCs w:val="28"/>
        </w:rPr>
        <w:t xml:space="preserve">Сергей Павлович любил завтракать именно </w:t>
      </w:r>
      <w:r w:rsidR="00CC69A4">
        <w:rPr>
          <w:rFonts w:ascii="Arial" w:hAnsi="Arial" w:cs="Arial"/>
          <w:sz w:val="28"/>
          <w:szCs w:val="28"/>
        </w:rPr>
        <w:t>на</w:t>
      </w:r>
      <w:r w:rsidR="00CC69A4" w:rsidRPr="00BF757A">
        <w:rPr>
          <w:rFonts w:ascii="Arial" w:hAnsi="Arial" w:cs="Arial"/>
          <w:sz w:val="28"/>
          <w:szCs w:val="28"/>
        </w:rPr>
        <w:t xml:space="preserve"> </w:t>
      </w:r>
      <w:r w:rsidR="00EA4659" w:rsidRPr="00BF757A">
        <w:rPr>
          <w:rFonts w:ascii="Arial" w:hAnsi="Arial" w:cs="Arial"/>
          <w:sz w:val="28"/>
          <w:szCs w:val="28"/>
        </w:rPr>
        <w:t>кухне. Ближе к двери – место Королёва. Он предпочитал самую простую еду. Нина Ивановна</w:t>
      </w:r>
      <w:r w:rsidR="009C0875" w:rsidRPr="00BF757A">
        <w:rPr>
          <w:rFonts w:ascii="Arial" w:hAnsi="Arial" w:cs="Arial"/>
          <w:sz w:val="28"/>
          <w:szCs w:val="28"/>
        </w:rPr>
        <w:t xml:space="preserve"> писала о гастрономических предпочтениях мужа</w:t>
      </w:r>
      <w:r w:rsidR="00EA4659" w:rsidRPr="00BF757A">
        <w:rPr>
          <w:rFonts w:ascii="Arial" w:hAnsi="Arial" w:cs="Arial"/>
          <w:sz w:val="28"/>
          <w:szCs w:val="28"/>
        </w:rPr>
        <w:t xml:space="preserve">: </w:t>
      </w:r>
    </w:p>
    <w:p w14:paraId="797CF9F3" w14:textId="7D84BAF4" w:rsidR="002F6451" w:rsidRPr="00BF757A" w:rsidRDefault="00EA4659" w:rsidP="00BF757A">
      <w:pPr>
        <w:pStyle w:val="a3"/>
        <w:spacing w:line="360" w:lineRule="auto"/>
        <w:rPr>
          <w:rFonts w:ascii="Arial" w:hAnsi="Arial" w:cs="Arial"/>
          <w:i/>
          <w:sz w:val="28"/>
          <w:szCs w:val="28"/>
        </w:rPr>
      </w:pPr>
      <w:r w:rsidRPr="00BF757A">
        <w:rPr>
          <w:rFonts w:ascii="Arial" w:hAnsi="Arial" w:cs="Arial"/>
          <w:i/>
          <w:sz w:val="28"/>
          <w:szCs w:val="28"/>
        </w:rPr>
        <w:t xml:space="preserve">«Супы любил прозрачные, то есть бульон должен быть прозрачным. Рассольник (с почками), грибной суп (из белых сушеных грибов) никогда не ел со сметаной. Говорил: “Сметана отбивает вкус и запах </w:t>
      </w:r>
      <w:r w:rsidRPr="00257DB2">
        <w:rPr>
          <w:rFonts w:ascii="Arial" w:hAnsi="Arial" w:cs="Arial"/>
          <w:i/>
          <w:sz w:val="28"/>
          <w:szCs w:val="28"/>
        </w:rPr>
        <w:t>грибов</w:t>
      </w:r>
      <w:r w:rsidRPr="00BF757A">
        <w:rPr>
          <w:rFonts w:ascii="Arial" w:hAnsi="Arial" w:cs="Arial"/>
          <w:i/>
          <w:sz w:val="28"/>
          <w:szCs w:val="28"/>
        </w:rPr>
        <w:t xml:space="preserve">”. Домашнюю лапшу куриную называл “куриная мечта”, </w:t>
      </w:r>
      <w:r w:rsidRPr="00BF757A">
        <w:rPr>
          <w:rFonts w:ascii="Arial" w:hAnsi="Arial" w:cs="Arial"/>
          <w:i/>
          <w:sz w:val="28"/>
          <w:szCs w:val="28"/>
        </w:rPr>
        <w:lastRenderedPageBreak/>
        <w:t>но это в шутку, а не п</w:t>
      </w:r>
      <w:r w:rsidR="003B0D11" w:rsidRPr="00BF757A">
        <w:rPr>
          <w:rFonts w:ascii="Arial" w:hAnsi="Arial" w:cs="Arial"/>
          <w:i/>
          <w:sz w:val="28"/>
          <w:szCs w:val="28"/>
        </w:rPr>
        <w:t>отому, что очень любил. &lt;…&gt; Варё</w:t>
      </w:r>
      <w:r w:rsidRPr="00BF757A">
        <w:rPr>
          <w:rFonts w:ascii="Arial" w:hAnsi="Arial" w:cs="Arial"/>
          <w:i/>
          <w:sz w:val="28"/>
          <w:szCs w:val="28"/>
        </w:rPr>
        <w:t xml:space="preserve">ную колбасу (тонкую) в шутку называл “собачья радость”». </w:t>
      </w:r>
    </w:p>
    <w:p w14:paraId="4A8DD849" w14:textId="77777777" w:rsidR="00EA4659" w:rsidRPr="00BF757A" w:rsidRDefault="00EA4659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p w14:paraId="6696FDD0" w14:textId="6607E6CF" w:rsidR="00EA4659" w:rsidRDefault="0055466F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Выпишите из текста названия супов, которые любил С.П. Королёв.</w:t>
      </w:r>
    </w:p>
    <w:p w14:paraId="39837C92" w14:textId="639F6C6C" w:rsidR="0055466F" w:rsidRDefault="0055466F" w:rsidP="00BF757A">
      <w:pPr>
        <w:pStyle w:val="a3"/>
        <w:spacing w:line="360" w:lineRule="auto"/>
        <w:rPr>
          <w:rFonts w:ascii="Arial" w:hAnsi="Arial" w:cs="Arial"/>
          <w:b/>
          <w:sz w:val="28"/>
          <w:szCs w:val="28"/>
        </w:rPr>
      </w:pPr>
      <w:r w:rsidRPr="002528D9">
        <w:rPr>
          <w:rFonts w:ascii="Arial" w:hAnsi="Arial" w:cs="Arial"/>
          <w:b/>
          <w:sz w:val="28"/>
          <w:szCs w:val="28"/>
        </w:rPr>
        <w:t>(Рассольник, грибной суп, куриная лапша.)</w:t>
      </w:r>
    </w:p>
    <w:p w14:paraId="378D01E3" w14:textId="582E87B6" w:rsidR="00772749" w:rsidRPr="002528D9" w:rsidRDefault="0055466F" w:rsidP="00BF757A">
      <w:pPr>
        <w:pStyle w:val="a3"/>
        <w:spacing w:line="360" w:lineRule="auto"/>
        <w:rPr>
          <w:rFonts w:ascii="Arial" w:hAnsi="Arial" w:cs="Arial"/>
          <w:b/>
          <w:sz w:val="28"/>
          <w:szCs w:val="28"/>
        </w:rPr>
      </w:pPr>
      <w:r w:rsidRPr="002528D9">
        <w:rPr>
          <w:rFonts w:ascii="Arial" w:hAnsi="Arial" w:cs="Arial"/>
          <w:sz w:val="28"/>
          <w:szCs w:val="28"/>
        </w:rPr>
        <w:t>Какое слово в названии «куриная лапша» Сергей Павлович заменял? Какое название блюда получалось?</w:t>
      </w:r>
      <w:r w:rsidR="00772749">
        <w:rPr>
          <w:rFonts w:ascii="Arial" w:hAnsi="Arial" w:cs="Arial"/>
          <w:sz w:val="28"/>
          <w:szCs w:val="28"/>
        </w:rPr>
        <w:t xml:space="preserve"> Верно ли, что лапша была самым любимым блюдом Королёва?</w:t>
      </w:r>
      <w:r w:rsidRPr="002528D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(Лапша – мечта, «Куриная мечта»</w:t>
      </w:r>
      <w:r w:rsidR="00772749">
        <w:rPr>
          <w:rFonts w:ascii="Arial" w:hAnsi="Arial" w:cs="Arial"/>
          <w:b/>
          <w:sz w:val="28"/>
          <w:szCs w:val="28"/>
        </w:rPr>
        <w:t>, неверно – это следует из текста.</w:t>
      </w:r>
      <w:r>
        <w:rPr>
          <w:rFonts w:ascii="Arial" w:hAnsi="Arial" w:cs="Arial"/>
          <w:b/>
          <w:sz w:val="28"/>
          <w:szCs w:val="28"/>
        </w:rPr>
        <w:t>)</w:t>
      </w:r>
    </w:p>
    <w:p w14:paraId="4994076D" w14:textId="77777777" w:rsidR="00AB2EA7" w:rsidRPr="00BF757A" w:rsidRDefault="00AB2EA7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p w14:paraId="7D73075E" w14:textId="0C193C45" w:rsidR="00DD4C30" w:rsidRDefault="00FC7121" w:rsidP="00FC7121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 w:rsidRPr="00BF757A">
        <w:rPr>
          <w:rFonts w:ascii="Arial" w:hAnsi="Arial" w:cs="Arial"/>
          <w:b/>
          <w:sz w:val="28"/>
          <w:szCs w:val="28"/>
        </w:rPr>
        <w:t xml:space="preserve">Задание </w:t>
      </w:r>
      <w:r w:rsidR="0055466F">
        <w:rPr>
          <w:rFonts w:ascii="Arial" w:hAnsi="Arial" w:cs="Arial"/>
          <w:b/>
          <w:sz w:val="28"/>
          <w:szCs w:val="28"/>
        </w:rPr>
        <w:t>6</w:t>
      </w:r>
      <w:r w:rsidRPr="00BF757A">
        <w:rPr>
          <w:rFonts w:ascii="Arial" w:hAnsi="Arial" w:cs="Arial"/>
          <w:b/>
          <w:sz w:val="28"/>
          <w:szCs w:val="28"/>
        </w:rPr>
        <w:t>.</w:t>
      </w:r>
      <w:r w:rsidRPr="00BF757A">
        <w:rPr>
          <w:rFonts w:ascii="Arial" w:hAnsi="Arial" w:cs="Arial"/>
          <w:sz w:val="28"/>
          <w:szCs w:val="28"/>
        </w:rPr>
        <w:t xml:space="preserve"> </w:t>
      </w:r>
    </w:p>
    <w:p w14:paraId="5731E7F7" w14:textId="08681ABD" w:rsidR="00FC7121" w:rsidRDefault="00DD4C30" w:rsidP="00FC7121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Составьте текст из 2-3 предложений</w:t>
      </w:r>
      <w:r w:rsidR="00FC7121" w:rsidRPr="00BF757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о столовой, сервизной, кухне. Используйте слова, с которыми работали на уроке. </w:t>
      </w:r>
    </w:p>
    <w:p w14:paraId="1CD682B4" w14:textId="2E25B8BB" w:rsidR="00DD4C30" w:rsidRDefault="00DD4C30" w:rsidP="00FC7121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Класс можно разделить на 3 группы или выбрать для выполнения задания какое-либо одно помещение. </w:t>
      </w:r>
    </w:p>
    <w:p w14:paraId="782CB5F9" w14:textId="6C7C0D72" w:rsidR="00DD4C30" w:rsidRDefault="00DD4C30" w:rsidP="00FC7121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Пример выполнения задания.</w:t>
      </w:r>
    </w:p>
    <w:p w14:paraId="4231BE1F" w14:textId="1DF3AE74" w:rsidR="00E1758E" w:rsidRPr="00BF757A" w:rsidRDefault="00DD4C30" w:rsidP="00FC7121">
      <w:pPr>
        <w:pStyle w:val="a3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 столовой большой стол и двенадцать стульев, баю. Здесь бывали знаменитые космонавты. Гостей радушно встречали </w:t>
      </w:r>
      <w:r w:rsidR="00E1758E">
        <w:rPr>
          <w:rFonts w:ascii="Arial" w:hAnsi="Arial" w:cs="Arial"/>
          <w:sz w:val="28"/>
          <w:szCs w:val="28"/>
        </w:rPr>
        <w:t>хозяева дома.</w:t>
      </w:r>
    </w:p>
    <w:p w14:paraId="3AF98320" w14:textId="77777777" w:rsidR="003B0D11" w:rsidRPr="00BF757A" w:rsidRDefault="003B0D11" w:rsidP="00BF757A">
      <w:pPr>
        <w:pStyle w:val="a3"/>
        <w:spacing w:line="360" w:lineRule="auto"/>
        <w:rPr>
          <w:rFonts w:ascii="Arial" w:hAnsi="Arial" w:cs="Arial"/>
          <w:sz w:val="28"/>
          <w:szCs w:val="28"/>
        </w:rPr>
      </w:pPr>
    </w:p>
    <w:sectPr w:rsidR="003B0D11" w:rsidRPr="00BF7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BE"/>
    <w:rsid w:val="00006A30"/>
    <w:rsid w:val="000119CA"/>
    <w:rsid w:val="00042F92"/>
    <w:rsid w:val="000F21E0"/>
    <w:rsid w:val="0011205B"/>
    <w:rsid w:val="00122F87"/>
    <w:rsid w:val="002528D9"/>
    <w:rsid w:val="00257CEC"/>
    <w:rsid w:val="00257DB2"/>
    <w:rsid w:val="002A76D8"/>
    <w:rsid w:val="002B6DBE"/>
    <w:rsid w:val="002D21F4"/>
    <w:rsid w:val="002F6451"/>
    <w:rsid w:val="002F6F06"/>
    <w:rsid w:val="00307F79"/>
    <w:rsid w:val="00372E36"/>
    <w:rsid w:val="003B0D11"/>
    <w:rsid w:val="003C16F5"/>
    <w:rsid w:val="003D3389"/>
    <w:rsid w:val="004116FB"/>
    <w:rsid w:val="00426D71"/>
    <w:rsid w:val="004605E5"/>
    <w:rsid w:val="00480059"/>
    <w:rsid w:val="00512280"/>
    <w:rsid w:val="0055466F"/>
    <w:rsid w:val="00567077"/>
    <w:rsid w:val="00643009"/>
    <w:rsid w:val="006C563E"/>
    <w:rsid w:val="006D448C"/>
    <w:rsid w:val="006E3F0B"/>
    <w:rsid w:val="00772749"/>
    <w:rsid w:val="00805B88"/>
    <w:rsid w:val="00887564"/>
    <w:rsid w:val="008D07C0"/>
    <w:rsid w:val="00911920"/>
    <w:rsid w:val="009542E1"/>
    <w:rsid w:val="009C0875"/>
    <w:rsid w:val="009D35B4"/>
    <w:rsid w:val="00A0304F"/>
    <w:rsid w:val="00A34452"/>
    <w:rsid w:val="00A54485"/>
    <w:rsid w:val="00A839D2"/>
    <w:rsid w:val="00AB2EA7"/>
    <w:rsid w:val="00AD4007"/>
    <w:rsid w:val="00B14DC5"/>
    <w:rsid w:val="00B456BB"/>
    <w:rsid w:val="00B75915"/>
    <w:rsid w:val="00B96C9B"/>
    <w:rsid w:val="00BA79BB"/>
    <w:rsid w:val="00BD2E64"/>
    <w:rsid w:val="00BD6459"/>
    <w:rsid w:val="00BF757A"/>
    <w:rsid w:val="00C024ED"/>
    <w:rsid w:val="00C51AD3"/>
    <w:rsid w:val="00CA3041"/>
    <w:rsid w:val="00CC69A4"/>
    <w:rsid w:val="00D03670"/>
    <w:rsid w:val="00D30E99"/>
    <w:rsid w:val="00D37BDB"/>
    <w:rsid w:val="00DD2947"/>
    <w:rsid w:val="00DD4C30"/>
    <w:rsid w:val="00E150E6"/>
    <w:rsid w:val="00E1758E"/>
    <w:rsid w:val="00E450B8"/>
    <w:rsid w:val="00E83106"/>
    <w:rsid w:val="00E915E5"/>
    <w:rsid w:val="00EA4659"/>
    <w:rsid w:val="00EB007D"/>
    <w:rsid w:val="00EE6CE5"/>
    <w:rsid w:val="00EF4D4B"/>
    <w:rsid w:val="00F36AC8"/>
    <w:rsid w:val="00F75EF1"/>
    <w:rsid w:val="00F903E0"/>
    <w:rsid w:val="00FB01F9"/>
    <w:rsid w:val="00FC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E5203"/>
  <w15:chartTrackingRefBased/>
  <w15:docId w15:val="{DA3AEA79-C74A-416F-84EF-6CC2DF233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6DBE"/>
    <w:pPr>
      <w:spacing w:after="0" w:line="240" w:lineRule="auto"/>
    </w:pPr>
  </w:style>
  <w:style w:type="table" w:styleId="a4">
    <w:name w:val="Table Grid"/>
    <w:basedOn w:val="a1"/>
    <w:uiPriority w:val="39"/>
    <w:rsid w:val="006E3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CC69A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CC69A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CC69A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CC69A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CC69A4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C6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C69A4"/>
    <w:rPr>
      <w:rFonts w:ascii="Segoe UI" w:hAnsi="Segoe UI" w:cs="Segoe UI"/>
      <w:sz w:val="18"/>
      <w:szCs w:val="18"/>
    </w:rPr>
  </w:style>
  <w:style w:type="paragraph" w:styleId="ac">
    <w:name w:val="Revision"/>
    <w:hidden/>
    <w:uiPriority w:val="99"/>
    <w:semiHidden/>
    <w:rsid w:val="002528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PNG"/><Relationship Id="rId22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11EA0-8B5E-4EAB-9C3E-4A38C30B8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764</Words>
  <Characters>4359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Берникова Людмила Васильевна</cp:lastModifiedBy>
  <cp:revision>2</cp:revision>
  <dcterms:created xsi:type="dcterms:W3CDTF">2023-08-07T09:14:00Z</dcterms:created>
  <dcterms:modified xsi:type="dcterms:W3CDTF">2023-08-07T09:14:00Z</dcterms:modified>
</cp:coreProperties>
</file>